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95" w:rsidRPr="00AB2B78" w:rsidRDefault="00636495" w:rsidP="00636495">
      <w:pPr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 «ОСНОВНАЯ ОБЩЕОБРАЗОВАТЕЛЬНАЯ ШКОЛА ИМЕНИ СМИРНОВА ЮРИЯ МИХАЙЛОВИЧА Д.ГОРКИ»</w:t>
      </w:r>
      <w:r>
        <w:rPr>
          <w:b/>
        </w:rPr>
        <w:br/>
      </w:r>
    </w:p>
    <w:p w:rsidR="00636495" w:rsidRDefault="00636495" w:rsidP="00636495">
      <w:r>
        <w:t xml:space="preserve"> </w:t>
      </w:r>
    </w:p>
    <w:tbl>
      <w:tblPr>
        <w:tblW w:w="2028" w:type="pct"/>
        <w:tblInd w:w="5484" w:type="dxa"/>
        <w:tblLayout w:type="fixed"/>
        <w:tblLook w:val="01E0"/>
      </w:tblPr>
      <w:tblGrid>
        <w:gridCol w:w="3882"/>
      </w:tblGrid>
      <w:tr w:rsidR="00636495" w:rsidRPr="00A75358" w:rsidTr="00947E58">
        <w:trPr>
          <w:trHeight w:val="1756"/>
        </w:trPr>
        <w:tc>
          <w:tcPr>
            <w:tcW w:w="5000" w:type="pct"/>
          </w:tcPr>
          <w:p w:rsidR="00636495" w:rsidRPr="00A75358" w:rsidRDefault="00636495" w:rsidP="00947E58">
            <w:pPr>
              <w:tabs>
                <w:tab w:val="left" w:pos="9288"/>
              </w:tabs>
              <w:ind w:hanging="108"/>
              <w:jc w:val="right"/>
              <w:rPr>
                <w:b/>
                <w:lang w:eastAsia="en-US"/>
              </w:rPr>
            </w:pPr>
            <w:r w:rsidRPr="00A75358">
              <w:rPr>
                <w:b/>
              </w:rPr>
              <w:t>УТВЕРЖДАЮ:</w:t>
            </w:r>
          </w:p>
          <w:p w:rsidR="00636495" w:rsidRPr="00A75358" w:rsidRDefault="00636495" w:rsidP="00947E58">
            <w:pPr>
              <w:tabs>
                <w:tab w:val="left" w:pos="9288"/>
              </w:tabs>
              <w:ind w:hanging="108"/>
              <w:jc w:val="both"/>
            </w:pPr>
            <w:r w:rsidRPr="00A75358">
              <w:t>Директор школы</w:t>
            </w:r>
          </w:p>
          <w:p w:rsidR="00636495" w:rsidRDefault="00636495" w:rsidP="00947E58">
            <w:pPr>
              <w:tabs>
                <w:tab w:val="left" w:pos="9288"/>
              </w:tabs>
              <w:ind w:hanging="108"/>
              <w:jc w:val="both"/>
            </w:pPr>
            <w:r w:rsidRPr="00A75358">
              <w:t>____________</w:t>
            </w:r>
            <w:r>
              <w:t>______</w:t>
            </w:r>
          </w:p>
          <w:p w:rsidR="00636495" w:rsidRPr="00A75358" w:rsidRDefault="00636495" w:rsidP="00947E58">
            <w:pPr>
              <w:tabs>
                <w:tab w:val="left" w:pos="9288"/>
              </w:tabs>
              <w:ind w:hanging="108"/>
              <w:jc w:val="both"/>
            </w:pPr>
            <w:r w:rsidRPr="00A75358">
              <w:t xml:space="preserve">Приказ № ____ </w:t>
            </w:r>
            <w:proofErr w:type="gramStart"/>
            <w:r w:rsidRPr="00A75358">
              <w:t>от</w:t>
            </w:r>
            <w:proofErr w:type="gramEnd"/>
            <w:r w:rsidRPr="00A75358">
              <w:t xml:space="preserve"> </w:t>
            </w:r>
          </w:p>
          <w:p w:rsidR="00636495" w:rsidRPr="00A75358" w:rsidRDefault="00636495" w:rsidP="00947E58">
            <w:pPr>
              <w:tabs>
                <w:tab w:val="left" w:pos="9288"/>
              </w:tabs>
              <w:ind w:hanging="108"/>
              <w:jc w:val="both"/>
            </w:pPr>
            <w:r w:rsidRPr="00A75358">
              <w:t>«___»__________201_ г.</w:t>
            </w:r>
          </w:p>
          <w:p w:rsidR="00636495" w:rsidRPr="00A75358" w:rsidRDefault="00636495" w:rsidP="00947E58">
            <w:pPr>
              <w:tabs>
                <w:tab w:val="left" w:pos="9288"/>
              </w:tabs>
              <w:ind w:hanging="108"/>
              <w:jc w:val="center"/>
              <w:rPr>
                <w:lang w:eastAsia="en-US"/>
              </w:rPr>
            </w:pPr>
          </w:p>
        </w:tc>
      </w:tr>
    </w:tbl>
    <w:p w:rsidR="00636495" w:rsidRDefault="00636495" w:rsidP="00636495">
      <w:pPr>
        <w:jc w:val="center"/>
        <w:rPr>
          <w:b/>
        </w:rPr>
      </w:pPr>
    </w:p>
    <w:p w:rsidR="00636495" w:rsidRDefault="00636495" w:rsidP="00636495">
      <w:pPr>
        <w:jc w:val="center"/>
        <w:rPr>
          <w:b/>
        </w:rPr>
      </w:pPr>
    </w:p>
    <w:p w:rsidR="00636495" w:rsidRDefault="00636495" w:rsidP="00636495">
      <w:pPr>
        <w:jc w:val="center"/>
        <w:rPr>
          <w:b/>
        </w:rPr>
      </w:pPr>
    </w:p>
    <w:p w:rsidR="00636495" w:rsidRDefault="00636495" w:rsidP="00636495">
      <w:pPr>
        <w:jc w:val="center"/>
        <w:rPr>
          <w:b/>
        </w:rPr>
      </w:pPr>
    </w:p>
    <w:p w:rsidR="00636495" w:rsidRDefault="00636495" w:rsidP="00636495">
      <w:pPr>
        <w:jc w:val="center"/>
        <w:rPr>
          <w:b/>
        </w:rPr>
      </w:pPr>
      <w:r w:rsidRPr="00634045">
        <w:rPr>
          <w:b/>
        </w:rPr>
        <w:t>Рабочая программа</w:t>
      </w:r>
    </w:p>
    <w:p w:rsidR="00636495" w:rsidRDefault="00636495" w:rsidP="00636495">
      <w:pPr>
        <w:jc w:val="center"/>
        <w:rPr>
          <w:b/>
        </w:rPr>
      </w:pPr>
      <w:r>
        <w:rPr>
          <w:b/>
        </w:rPr>
        <w:t>основного общего образования</w:t>
      </w:r>
    </w:p>
    <w:p w:rsidR="00636495" w:rsidRDefault="00636495" w:rsidP="00636495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умеренной, тяжелой, глубокой умственной отсталостью </w:t>
      </w:r>
    </w:p>
    <w:p w:rsidR="00636495" w:rsidRDefault="00636495" w:rsidP="00636495">
      <w:pPr>
        <w:jc w:val="center"/>
        <w:rPr>
          <w:b/>
        </w:rPr>
      </w:pPr>
      <w:r>
        <w:rPr>
          <w:b/>
        </w:rPr>
        <w:t>(интеллектуальными нарушениями) тяжелыми и множественными нарушениями развития (вариант 2)</w:t>
      </w:r>
    </w:p>
    <w:p w:rsidR="00636495" w:rsidRDefault="00636495" w:rsidP="00636495">
      <w:pPr>
        <w:jc w:val="center"/>
        <w:rPr>
          <w:b/>
        </w:rPr>
      </w:pPr>
    </w:p>
    <w:p w:rsidR="00636495" w:rsidRDefault="00636495" w:rsidP="00636495">
      <w:pPr>
        <w:tabs>
          <w:tab w:val="left" w:pos="7635"/>
        </w:tabs>
        <w:rPr>
          <w:u w:val="single"/>
        </w:rPr>
      </w:pPr>
      <w:r>
        <w:rPr>
          <w:b/>
        </w:rPr>
        <w:t xml:space="preserve">по </w:t>
      </w:r>
      <w:bookmarkStart w:id="0" w:name="_GoBack"/>
      <w:bookmarkEnd w:id="0"/>
      <w:r>
        <w:rPr>
          <w:b/>
          <w:u w:val="single"/>
        </w:rPr>
        <w:t>логопедические занятия</w:t>
      </w:r>
    </w:p>
    <w:p w:rsidR="00636495" w:rsidRPr="00584C3E" w:rsidRDefault="00636495" w:rsidP="00636495">
      <w:pPr>
        <w:tabs>
          <w:tab w:val="left" w:pos="7635"/>
        </w:tabs>
      </w:pPr>
      <w:r>
        <w:tab/>
      </w:r>
    </w:p>
    <w:p w:rsidR="00636495" w:rsidRDefault="00636495" w:rsidP="00636495">
      <w:pPr>
        <w:tabs>
          <w:tab w:val="left" w:pos="1635"/>
        </w:tabs>
        <w:rPr>
          <w:b/>
        </w:rPr>
      </w:pPr>
      <w:r>
        <w:rPr>
          <w:b/>
        </w:rPr>
        <w:tab/>
        <w:t>9</w:t>
      </w:r>
    </w:p>
    <w:p w:rsidR="00636495" w:rsidRPr="00494092" w:rsidRDefault="00425872" w:rsidP="00636495">
      <w:pPr>
        <w:tabs>
          <w:tab w:val="left" w:pos="2670"/>
        </w:tabs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40.95pt;margin-top:9.2pt;width:88.5pt;height: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"/>
        </w:pict>
      </w:r>
      <w:r w:rsidR="00636495">
        <w:rPr>
          <w:b/>
        </w:rPr>
        <w:t xml:space="preserve">Класс          </w:t>
      </w:r>
      <w:r w:rsidR="00636495">
        <w:rPr>
          <w:b/>
        </w:rPr>
        <w:tab/>
      </w:r>
    </w:p>
    <w:p w:rsidR="00636495" w:rsidRPr="00634045" w:rsidRDefault="00636495" w:rsidP="00636495"/>
    <w:p w:rsidR="00636495" w:rsidRPr="00494092" w:rsidRDefault="00425872" w:rsidP="00636495">
      <w:pPr>
        <w:rPr>
          <w:b/>
        </w:rPr>
      </w:pPr>
      <w:r>
        <w:rPr>
          <w:b/>
          <w:noProof/>
        </w:rPr>
        <w:pict>
          <v:shape id="Прямая со стрелкой 3" o:spid="_x0000_s1027" type="#_x0000_t32" style="position:absolute;margin-left:169.2pt;margin-top:11.6pt;width:90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"/>
        </w:pict>
      </w:r>
      <w:r w:rsidR="00636495" w:rsidRPr="00494092">
        <w:rPr>
          <w:b/>
        </w:rPr>
        <w:t xml:space="preserve">Всего часов на учебный год                    </w:t>
      </w:r>
      <w:r w:rsidR="00636495">
        <w:rPr>
          <w:b/>
        </w:rPr>
        <w:t>68</w:t>
      </w:r>
    </w:p>
    <w:p w:rsidR="00636495" w:rsidRPr="00634045" w:rsidRDefault="00636495" w:rsidP="00636495"/>
    <w:p w:rsidR="00636495" w:rsidRPr="00AE04AA" w:rsidRDefault="00425872" w:rsidP="00636495">
      <w:pPr>
        <w:rPr>
          <w:b/>
        </w:rPr>
      </w:pPr>
      <w:r>
        <w:rPr>
          <w:b/>
          <w:noProof/>
        </w:rPr>
        <w:pict>
          <v:shape id="Прямая со стрелкой 2" o:spid="_x0000_s1028" type="#_x0000_t32" style="position:absolute;margin-left:169.2pt;margin-top:11.3pt;width:90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"/>
        </w:pict>
      </w:r>
      <w:r w:rsidR="00636495" w:rsidRPr="00AE04AA">
        <w:rPr>
          <w:b/>
        </w:rPr>
        <w:t xml:space="preserve">Количество часов на неделю                   </w:t>
      </w:r>
      <w:r w:rsidR="00636495">
        <w:rPr>
          <w:b/>
        </w:rPr>
        <w:t>2</w:t>
      </w:r>
    </w:p>
    <w:p w:rsidR="00636495" w:rsidRPr="00634045" w:rsidRDefault="00636495" w:rsidP="00636495"/>
    <w:p w:rsidR="00636495" w:rsidRPr="007F0C92" w:rsidRDefault="00636495" w:rsidP="00636495">
      <w:proofErr w:type="gramStart"/>
      <w:r w:rsidRPr="0012380B">
        <w:rPr>
          <w:b/>
        </w:rPr>
        <w:t>Составлена</w:t>
      </w:r>
      <w:proofErr w:type="gramEnd"/>
      <w:r w:rsidRPr="0012380B">
        <w:rPr>
          <w:b/>
        </w:rPr>
        <w:t xml:space="preserve"> в соответствии</w:t>
      </w:r>
      <w:r w:rsidRPr="00634045">
        <w:t xml:space="preserve"> </w:t>
      </w:r>
      <w:r>
        <w:t xml:space="preserve">  </w:t>
      </w:r>
      <w:r>
        <w:rPr>
          <w:u w:val="single"/>
        </w:rPr>
        <w:t xml:space="preserve">   </w:t>
      </w:r>
    </w:p>
    <w:p w:rsidR="00636495" w:rsidRPr="00636495" w:rsidRDefault="00636495" w:rsidP="00636495">
      <w:r w:rsidRPr="007F0C92">
        <w:t xml:space="preserve"> </w:t>
      </w:r>
      <w:r>
        <w:t xml:space="preserve">Адаптированной основной общеобразовательной программы образования обучающихся с </w:t>
      </w:r>
      <w:proofErr w:type="spellStart"/>
      <w:proofErr w:type="gramStart"/>
      <w:r w:rsidRPr="00636495">
        <w:t>с</w:t>
      </w:r>
      <w:proofErr w:type="spellEnd"/>
      <w:proofErr w:type="gramEnd"/>
      <w:r w:rsidRPr="00636495">
        <w:t xml:space="preserve"> умеренной, тяжелой, глубокой умственной отсталостью (интеллектуальными нарушениями) тяжелыми и множественными нарушениями развития (вариант 2)</w:t>
      </w:r>
    </w:p>
    <w:p w:rsidR="00636495" w:rsidRPr="00636495" w:rsidRDefault="00636495" w:rsidP="00636495">
      <w:pPr>
        <w:rPr>
          <w:color w:val="000000"/>
        </w:rPr>
      </w:pPr>
    </w:p>
    <w:p w:rsidR="00636495" w:rsidRPr="0012380B" w:rsidRDefault="00636495" w:rsidP="00636495">
      <w:pPr>
        <w:autoSpaceDE w:val="0"/>
        <w:autoSpaceDN w:val="0"/>
        <w:adjustRightInd w:val="0"/>
        <w:rPr>
          <w:color w:val="000000"/>
        </w:rPr>
      </w:pPr>
      <w:r w:rsidRPr="0012380B">
        <w:rPr>
          <w:color w:val="000000"/>
        </w:rPr>
        <w:t xml:space="preserve"> </w:t>
      </w:r>
      <w:r w:rsidRPr="0012380B">
        <w:rPr>
          <w:b/>
          <w:color w:val="000000"/>
        </w:rPr>
        <w:t>Срок реализации программы</w:t>
      </w:r>
      <w:r>
        <w:rPr>
          <w:color w:val="000000"/>
        </w:rPr>
        <w:t xml:space="preserve"> 2023 - 2024 учебный год</w:t>
      </w:r>
    </w:p>
    <w:p w:rsidR="00636495" w:rsidRDefault="00636495" w:rsidP="00636495">
      <w:pPr>
        <w:autoSpaceDE w:val="0"/>
        <w:autoSpaceDN w:val="0"/>
        <w:adjustRightInd w:val="0"/>
        <w:rPr>
          <w:color w:val="000000"/>
          <w:u w:val="single"/>
        </w:rPr>
      </w:pPr>
    </w:p>
    <w:p w:rsidR="00636495" w:rsidRDefault="00636495" w:rsidP="00636495">
      <w:pPr>
        <w:autoSpaceDE w:val="0"/>
        <w:autoSpaceDN w:val="0"/>
        <w:adjustRightInd w:val="0"/>
        <w:rPr>
          <w:color w:val="000000"/>
          <w:u w:val="single"/>
        </w:rPr>
      </w:pPr>
    </w:p>
    <w:p w:rsidR="00636495" w:rsidRDefault="00636495" w:rsidP="00636495">
      <w:pPr>
        <w:autoSpaceDE w:val="0"/>
        <w:autoSpaceDN w:val="0"/>
        <w:adjustRightInd w:val="0"/>
        <w:rPr>
          <w:color w:val="000000"/>
          <w:u w:val="single"/>
        </w:rPr>
      </w:pPr>
    </w:p>
    <w:p w:rsidR="00636495" w:rsidRDefault="00636495" w:rsidP="00636495">
      <w:pPr>
        <w:autoSpaceDE w:val="0"/>
        <w:autoSpaceDN w:val="0"/>
        <w:adjustRightInd w:val="0"/>
        <w:rPr>
          <w:color w:val="000000"/>
          <w:u w:val="single"/>
        </w:rPr>
      </w:pPr>
    </w:p>
    <w:p w:rsidR="00636495" w:rsidRDefault="00636495" w:rsidP="00636495">
      <w:pPr>
        <w:autoSpaceDE w:val="0"/>
        <w:autoSpaceDN w:val="0"/>
        <w:adjustRightInd w:val="0"/>
        <w:rPr>
          <w:color w:val="000000"/>
          <w:u w:val="single"/>
        </w:rPr>
      </w:pPr>
    </w:p>
    <w:p w:rsidR="00636495" w:rsidRDefault="00636495" w:rsidP="00636495">
      <w:pPr>
        <w:jc w:val="right"/>
      </w:pPr>
      <w:r>
        <w:rPr>
          <w:b/>
        </w:rPr>
        <w:t>Составитель</w:t>
      </w:r>
      <w:r w:rsidRPr="0012380B">
        <w:rPr>
          <w:b/>
        </w:rPr>
        <w:t>:</w:t>
      </w:r>
      <w:r>
        <w:t xml:space="preserve"> </w:t>
      </w:r>
    </w:p>
    <w:p w:rsidR="00636495" w:rsidRDefault="00636495" w:rsidP="00636495">
      <w:pPr>
        <w:jc w:val="right"/>
      </w:pPr>
    </w:p>
    <w:p w:rsidR="00636495" w:rsidRDefault="00636495" w:rsidP="00636495">
      <w:pPr>
        <w:jc w:val="right"/>
      </w:pPr>
      <w:r>
        <w:t>Учитель -  логопед</w:t>
      </w:r>
    </w:p>
    <w:p w:rsidR="00636495" w:rsidRPr="001311E9" w:rsidRDefault="00636495" w:rsidP="00636495">
      <w:pPr>
        <w:jc w:val="right"/>
      </w:pPr>
      <w:r>
        <w:t xml:space="preserve">Дружинина Н.П.                                                                                                    </w:t>
      </w:r>
    </w:p>
    <w:p w:rsidR="00636495" w:rsidRDefault="00636495" w:rsidP="00636495">
      <w:pPr>
        <w:jc w:val="right"/>
      </w:pPr>
    </w:p>
    <w:p w:rsidR="00636495" w:rsidRDefault="00636495" w:rsidP="00636495">
      <w:pPr>
        <w:jc w:val="right"/>
      </w:pPr>
    </w:p>
    <w:p w:rsidR="00636495" w:rsidRDefault="00636495" w:rsidP="00636495"/>
    <w:p w:rsidR="00636495" w:rsidRPr="001311E9" w:rsidRDefault="00636495" w:rsidP="00636495">
      <w:pPr>
        <w:jc w:val="right"/>
      </w:pPr>
    </w:p>
    <w:p w:rsidR="00636495" w:rsidRDefault="00636495" w:rsidP="00636495">
      <w:pPr>
        <w:tabs>
          <w:tab w:val="left" w:pos="865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д. Горки</w:t>
      </w:r>
    </w:p>
    <w:p w:rsidR="00636495" w:rsidRDefault="00636495" w:rsidP="00636495">
      <w:pPr>
        <w:tabs>
          <w:tab w:val="left" w:pos="8654"/>
        </w:tabs>
        <w:jc w:val="center"/>
        <w:rPr>
          <w:sz w:val="22"/>
          <w:szCs w:val="22"/>
        </w:rPr>
      </w:pPr>
    </w:p>
    <w:p w:rsidR="00EF1395" w:rsidRDefault="00EF1395"/>
    <w:p w:rsidR="00636495" w:rsidRPr="001D4EDC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D4EDC">
        <w:rPr>
          <w:rFonts w:ascii="Times New Roman" w:hAnsi="Times New Roman"/>
          <w:sz w:val="28"/>
          <w:szCs w:val="28"/>
        </w:rPr>
        <w:lastRenderedPageBreak/>
        <w:t xml:space="preserve">Данная программа составлена на основе:  методических разработок: И.Н. </w:t>
      </w:r>
      <w:proofErr w:type="spellStart"/>
      <w:r w:rsidRPr="001D4EDC">
        <w:rPr>
          <w:rFonts w:ascii="Times New Roman" w:hAnsi="Times New Roman"/>
          <w:sz w:val="28"/>
          <w:szCs w:val="28"/>
        </w:rPr>
        <w:t>Садовниковой</w:t>
      </w:r>
      <w:proofErr w:type="spellEnd"/>
      <w:r w:rsidRPr="001D4EDC">
        <w:rPr>
          <w:rFonts w:ascii="Times New Roman" w:hAnsi="Times New Roman"/>
          <w:sz w:val="28"/>
          <w:szCs w:val="28"/>
        </w:rPr>
        <w:t xml:space="preserve"> «Коррекционное обучение школьников с нарушениями чтения и письма», Л.Н. </w:t>
      </w:r>
      <w:proofErr w:type="spellStart"/>
      <w:r w:rsidRPr="001D4EDC">
        <w:rPr>
          <w:rFonts w:ascii="Times New Roman" w:hAnsi="Times New Roman"/>
          <w:sz w:val="28"/>
          <w:szCs w:val="28"/>
        </w:rPr>
        <w:t>Ефименковой</w:t>
      </w:r>
      <w:proofErr w:type="spellEnd"/>
      <w:r w:rsidRPr="001D4EDC">
        <w:rPr>
          <w:rFonts w:ascii="Times New Roman" w:hAnsi="Times New Roman"/>
          <w:sz w:val="28"/>
          <w:szCs w:val="28"/>
        </w:rPr>
        <w:t xml:space="preserve"> «Коррекция устной и письменной речи учащихся начальных классов» и   следующих нормативно-правовых документов:</w:t>
      </w:r>
    </w:p>
    <w:p w:rsidR="00636495" w:rsidRPr="001D4EDC" w:rsidRDefault="00636495" w:rsidP="00636495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1D4EDC">
        <w:rPr>
          <w:sz w:val="28"/>
          <w:szCs w:val="28"/>
        </w:rPr>
        <w:t>Федерального закона РФ «Об образовании в Российской Федерации» (от 29 декабря 2012 г. №273-ФЗ);</w:t>
      </w:r>
    </w:p>
    <w:p w:rsidR="00636495" w:rsidRPr="001D4EDC" w:rsidRDefault="00636495" w:rsidP="00636495">
      <w:pPr>
        <w:pStyle w:val="a5"/>
        <w:numPr>
          <w:ilvl w:val="0"/>
          <w:numId w:val="1"/>
        </w:numPr>
        <w:ind w:firstLine="709"/>
        <w:jc w:val="both"/>
        <w:rPr>
          <w:bCs/>
          <w:kern w:val="36"/>
          <w:sz w:val="28"/>
          <w:szCs w:val="28"/>
        </w:rPr>
      </w:pPr>
      <w:r w:rsidRPr="001D4EDC">
        <w:rPr>
          <w:bCs/>
          <w:kern w:val="36"/>
          <w:sz w:val="28"/>
          <w:szCs w:val="28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 от 19 декабря 2014 года № 1599;</w:t>
      </w:r>
    </w:p>
    <w:p w:rsidR="00636495" w:rsidRPr="001D4EDC" w:rsidRDefault="00636495" w:rsidP="00636495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1D4EDC">
        <w:rPr>
          <w:rFonts w:ascii="Times New Roman" w:hAnsi="Times New Roman"/>
          <w:sz w:val="28"/>
          <w:szCs w:val="28"/>
        </w:rPr>
        <w:t xml:space="preserve">Письма Минобразования России от 20 июня 2002 г. № 29/2194-6 «Рекомендации по организации логопедической работы в специальном (коррекционном) учреждении </w:t>
      </w:r>
      <w:r w:rsidRPr="001D4EDC">
        <w:rPr>
          <w:rFonts w:ascii="Times New Roman" w:hAnsi="Times New Roman"/>
          <w:sz w:val="28"/>
          <w:szCs w:val="28"/>
          <w:lang w:val="en-US"/>
        </w:rPr>
        <w:t>VIII</w:t>
      </w:r>
      <w:r w:rsidRPr="001D4EDC">
        <w:rPr>
          <w:rFonts w:ascii="Times New Roman" w:hAnsi="Times New Roman"/>
          <w:sz w:val="28"/>
          <w:szCs w:val="28"/>
        </w:rPr>
        <w:t xml:space="preserve"> вида».</w:t>
      </w:r>
    </w:p>
    <w:p w:rsidR="00636495" w:rsidRPr="001D4EDC" w:rsidRDefault="00636495" w:rsidP="00636495">
      <w:pPr>
        <w:pStyle w:val="a3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636495" w:rsidRPr="001D4EDC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D4EDC">
        <w:rPr>
          <w:rFonts w:ascii="Times New Roman" w:hAnsi="Times New Roman"/>
          <w:sz w:val="28"/>
          <w:szCs w:val="28"/>
        </w:rPr>
        <w:t>Проблема нарушений письменной речи у школьников – одна из самых актуальных, поскольку письмо и чтение становятся базой и средством дальнейшего обучения.</w:t>
      </w:r>
    </w:p>
    <w:p w:rsidR="00636495" w:rsidRPr="001D4EDC" w:rsidRDefault="00636495" w:rsidP="00636495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D4EDC">
        <w:rPr>
          <w:rFonts w:ascii="Times New Roman" w:hAnsi="Times New Roman"/>
          <w:sz w:val="28"/>
          <w:szCs w:val="28"/>
        </w:rPr>
        <w:t xml:space="preserve">В понятие </w:t>
      </w:r>
      <w:r w:rsidRPr="001D4EDC">
        <w:rPr>
          <w:rFonts w:ascii="Times New Roman" w:hAnsi="Times New Roman"/>
          <w:i/>
          <w:sz w:val="28"/>
          <w:szCs w:val="28"/>
        </w:rPr>
        <w:t>письменная речь</w:t>
      </w:r>
      <w:r w:rsidRPr="001D4EDC">
        <w:rPr>
          <w:rFonts w:ascii="Times New Roman" w:hAnsi="Times New Roman"/>
          <w:sz w:val="28"/>
          <w:szCs w:val="28"/>
        </w:rPr>
        <w:t xml:space="preserve"> в качестве равноправных составляющих входят и </w:t>
      </w:r>
      <w:r w:rsidRPr="001D4EDC">
        <w:rPr>
          <w:rFonts w:ascii="Times New Roman" w:hAnsi="Times New Roman"/>
          <w:i/>
          <w:sz w:val="28"/>
          <w:szCs w:val="28"/>
        </w:rPr>
        <w:t>письмо,</w:t>
      </w:r>
      <w:r w:rsidRPr="001D4EDC">
        <w:rPr>
          <w:rFonts w:ascii="Times New Roman" w:hAnsi="Times New Roman"/>
          <w:sz w:val="28"/>
          <w:szCs w:val="28"/>
        </w:rPr>
        <w:t xml:space="preserve"> и</w:t>
      </w:r>
      <w:r w:rsidRPr="001D4EDC">
        <w:rPr>
          <w:rFonts w:ascii="Times New Roman" w:hAnsi="Times New Roman"/>
          <w:i/>
          <w:sz w:val="28"/>
          <w:szCs w:val="28"/>
        </w:rPr>
        <w:t xml:space="preserve"> чтение.</w:t>
      </w:r>
    </w:p>
    <w:p w:rsidR="00636495" w:rsidRPr="001D4EDC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D4EDC">
        <w:rPr>
          <w:rFonts w:ascii="Times New Roman" w:hAnsi="Times New Roman"/>
          <w:sz w:val="28"/>
          <w:szCs w:val="28"/>
        </w:rPr>
        <w:t xml:space="preserve">Частичное расстройство процессов чтения и письма обозначают терминами </w:t>
      </w:r>
      <w:proofErr w:type="spellStart"/>
      <w:r w:rsidRPr="001D4EDC">
        <w:rPr>
          <w:rFonts w:ascii="Times New Roman" w:hAnsi="Times New Roman"/>
          <w:i/>
          <w:sz w:val="28"/>
          <w:szCs w:val="28"/>
        </w:rPr>
        <w:t>дисграфия</w:t>
      </w:r>
      <w:proofErr w:type="spellEnd"/>
      <w:r w:rsidRPr="001D4EDC">
        <w:rPr>
          <w:rFonts w:ascii="Times New Roman" w:hAnsi="Times New Roman"/>
          <w:i/>
          <w:sz w:val="28"/>
          <w:szCs w:val="28"/>
        </w:rPr>
        <w:t xml:space="preserve"> </w:t>
      </w:r>
      <w:r w:rsidRPr="001D4ED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D4EDC">
        <w:rPr>
          <w:rFonts w:ascii="Times New Roman" w:hAnsi="Times New Roman"/>
          <w:i/>
          <w:sz w:val="28"/>
          <w:szCs w:val="28"/>
        </w:rPr>
        <w:t>дислексия</w:t>
      </w:r>
      <w:proofErr w:type="spellEnd"/>
      <w:r w:rsidRPr="001D4EDC">
        <w:rPr>
          <w:rFonts w:ascii="Times New Roman" w:hAnsi="Times New Roman"/>
          <w:i/>
          <w:sz w:val="28"/>
          <w:szCs w:val="28"/>
        </w:rPr>
        <w:t>.</w:t>
      </w:r>
    </w:p>
    <w:p w:rsidR="00636495" w:rsidRPr="001D4EDC" w:rsidRDefault="00636495" w:rsidP="00636495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D4EDC">
        <w:rPr>
          <w:rFonts w:ascii="Times New Roman" w:hAnsi="Times New Roman"/>
          <w:iCs/>
          <w:color w:val="000000"/>
          <w:sz w:val="28"/>
          <w:szCs w:val="28"/>
        </w:rPr>
        <w:t xml:space="preserve">По данным М. Е. </w:t>
      </w:r>
      <w:proofErr w:type="spellStart"/>
      <w:r w:rsidRPr="001D4EDC">
        <w:rPr>
          <w:rFonts w:ascii="Times New Roman" w:hAnsi="Times New Roman"/>
          <w:iCs/>
          <w:color w:val="000000"/>
          <w:sz w:val="28"/>
          <w:szCs w:val="28"/>
        </w:rPr>
        <w:t>Хватцева</w:t>
      </w:r>
      <w:proofErr w:type="spellEnd"/>
      <w:r w:rsidRPr="001D4EDC">
        <w:rPr>
          <w:rFonts w:ascii="Times New Roman" w:hAnsi="Times New Roman"/>
          <w:iCs/>
          <w:color w:val="000000"/>
          <w:sz w:val="28"/>
          <w:szCs w:val="28"/>
        </w:rPr>
        <w:t>, Д. И. Орловой, В. В. Воронковой, нарушения письма у умственно отсталых школьников отмечаются значительно чаще, чем у детей с нормальным интеллектом.</w:t>
      </w:r>
    </w:p>
    <w:p w:rsidR="00636495" w:rsidRPr="001D4EDC" w:rsidRDefault="00636495" w:rsidP="0063649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4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Симптоматика </w:t>
      </w:r>
      <w:proofErr w:type="spellStart"/>
      <w:r w:rsidRPr="001D4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дисграфии</w:t>
      </w:r>
      <w:proofErr w:type="spellEnd"/>
      <w:r w:rsidRPr="001D4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умственно отсталых школьников характеризуется большим количеством и разнообразием ошибок на письме и сложностью их механизмов.</w:t>
      </w:r>
    </w:p>
    <w:p w:rsidR="00636495" w:rsidRPr="001D4EDC" w:rsidRDefault="00636495" w:rsidP="0063649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1D4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Дисграфия</w:t>
      </w:r>
      <w:proofErr w:type="spellEnd"/>
      <w:r w:rsidRPr="001D4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умственно отсталых школьников проявляется чаще всего в сложном виде, в комплексе, в сочетании различных форм (</w:t>
      </w:r>
      <w:proofErr w:type="spellStart"/>
      <w:r w:rsidRPr="001D4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дисграфия</w:t>
      </w:r>
      <w:proofErr w:type="spellEnd"/>
      <w:r w:rsidRPr="001D4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почве языкового анализа и синтеза и </w:t>
      </w:r>
      <w:proofErr w:type="gramStart"/>
      <w:r w:rsidRPr="001D4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акустическая</w:t>
      </w:r>
      <w:proofErr w:type="gramEnd"/>
      <w:r w:rsidRPr="001D4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4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дисграфия</w:t>
      </w:r>
      <w:proofErr w:type="spellEnd"/>
      <w:r w:rsidRPr="001D4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акустическая и </w:t>
      </w:r>
      <w:proofErr w:type="spellStart"/>
      <w:r w:rsidRPr="001D4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артикулярно-акустическая</w:t>
      </w:r>
      <w:proofErr w:type="spellEnd"/>
      <w:r w:rsidRPr="001D4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4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дисграфия</w:t>
      </w:r>
      <w:proofErr w:type="spellEnd"/>
      <w:r w:rsidRPr="001D4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т.д.).</w:t>
      </w:r>
    </w:p>
    <w:p w:rsidR="00636495" w:rsidRPr="001D4EDC" w:rsidRDefault="00636495" w:rsidP="0063649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4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Отсюда следует вывод, что особенности симптоматики </w:t>
      </w:r>
      <w:proofErr w:type="spellStart"/>
      <w:r w:rsidRPr="001D4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дисграфии</w:t>
      </w:r>
      <w:proofErr w:type="spellEnd"/>
      <w:r w:rsidRPr="001D4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умственно отсталых детей обусловлены недоразвитием познавательной деятельности, нарушением устной речи, </w:t>
      </w:r>
      <w:proofErr w:type="spellStart"/>
      <w:r w:rsidRPr="001D4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несформированностью</w:t>
      </w:r>
      <w:proofErr w:type="spellEnd"/>
      <w:r w:rsidRPr="001D4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языковых обобщений, нарушением деятельности речеслухового, </w:t>
      </w:r>
      <w:proofErr w:type="spellStart"/>
      <w:r w:rsidRPr="001D4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речедвигательного</w:t>
      </w:r>
      <w:proofErr w:type="spellEnd"/>
      <w:r w:rsidRPr="001D4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зрительного анализаторов, нарушением структуры операции письма, особенностями организации психической деятельности.</w:t>
      </w:r>
      <w:bookmarkStart w:id="1" w:name="230"/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4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Симптоматика </w:t>
      </w:r>
      <w:proofErr w:type="spellStart"/>
      <w:r w:rsidRPr="001D4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дислексии</w:t>
      </w:r>
      <w:proofErr w:type="spellEnd"/>
      <w:r w:rsidRPr="001D4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умственно отсталых школьников </w:t>
      </w:r>
      <w:r w:rsidRPr="006364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характеризуется большим разнообразием, выраженностью и стойкостью ошибок чтения. Нарушения чтения у этих детей можно представить в виде следующих типичных проявлений: 1) </w:t>
      </w:r>
      <w:proofErr w:type="spellStart"/>
      <w:r w:rsidRPr="006364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неусвоение</w:t>
      </w:r>
      <w:proofErr w:type="spellEnd"/>
      <w:r w:rsidRPr="006364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букв; 2) побуквенное чтение; 3) искажение звуковой и слоговой структуры слова; 4) нарушения понимания прочитанного; 5) </w:t>
      </w:r>
      <w:proofErr w:type="spellStart"/>
      <w:r w:rsidRPr="006364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аграмматизмы</w:t>
      </w:r>
      <w:proofErr w:type="spellEnd"/>
      <w:r w:rsidRPr="006364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процессе чтения.</w:t>
      </w:r>
      <w:bookmarkEnd w:id="1"/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6495">
        <w:rPr>
          <w:rFonts w:ascii="Times New Roman" w:hAnsi="Times New Roman"/>
          <w:sz w:val="28"/>
          <w:szCs w:val="28"/>
        </w:rPr>
        <w:lastRenderedPageBreak/>
        <w:t xml:space="preserve">Существует несколько классификаций </w:t>
      </w:r>
      <w:proofErr w:type="spellStart"/>
      <w:r w:rsidRPr="00636495">
        <w:rPr>
          <w:rFonts w:ascii="Times New Roman" w:hAnsi="Times New Roman"/>
          <w:sz w:val="28"/>
          <w:szCs w:val="28"/>
        </w:rPr>
        <w:t>дисграфии</w:t>
      </w:r>
      <w:proofErr w:type="spellEnd"/>
      <w:r w:rsidRPr="0063649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36495">
        <w:rPr>
          <w:rFonts w:ascii="Times New Roman" w:hAnsi="Times New Roman"/>
          <w:sz w:val="28"/>
          <w:szCs w:val="28"/>
        </w:rPr>
        <w:t>дислексии</w:t>
      </w:r>
      <w:proofErr w:type="spellEnd"/>
      <w:r w:rsidRPr="00636495">
        <w:rPr>
          <w:rFonts w:ascii="Times New Roman" w:hAnsi="Times New Roman"/>
          <w:sz w:val="28"/>
          <w:szCs w:val="28"/>
        </w:rPr>
        <w:t xml:space="preserve">. Р.И. </w:t>
      </w:r>
      <w:proofErr w:type="spellStart"/>
      <w:r w:rsidRPr="00636495">
        <w:rPr>
          <w:rFonts w:ascii="Times New Roman" w:hAnsi="Times New Roman"/>
          <w:sz w:val="28"/>
          <w:szCs w:val="28"/>
        </w:rPr>
        <w:t>Лалаева</w:t>
      </w:r>
      <w:proofErr w:type="spellEnd"/>
      <w:r w:rsidRPr="00636495">
        <w:rPr>
          <w:rFonts w:ascii="Times New Roman" w:hAnsi="Times New Roman"/>
          <w:sz w:val="28"/>
          <w:szCs w:val="28"/>
        </w:rPr>
        <w:t xml:space="preserve"> выделяет следующие виды </w:t>
      </w:r>
      <w:proofErr w:type="spellStart"/>
      <w:r w:rsidRPr="00636495">
        <w:rPr>
          <w:rFonts w:ascii="Times New Roman" w:hAnsi="Times New Roman"/>
          <w:sz w:val="28"/>
          <w:szCs w:val="28"/>
        </w:rPr>
        <w:t>дисграфии</w:t>
      </w:r>
      <w:proofErr w:type="spellEnd"/>
      <w:r w:rsidRPr="00636495">
        <w:rPr>
          <w:rFonts w:ascii="Times New Roman" w:hAnsi="Times New Roman"/>
          <w:sz w:val="28"/>
          <w:szCs w:val="28"/>
        </w:rPr>
        <w:t>:</w:t>
      </w:r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6495">
        <w:rPr>
          <w:rFonts w:ascii="Times New Roman" w:hAnsi="Times New Roman"/>
          <w:sz w:val="28"/>
          <w:szCs w:val="28"/>
          <w:u w:val="single"/>
        </w:rPr>
        <w:t>На основе нарушений фонемного распознавания (</w:t>
      </w:r>
      <w:proofErr w:type="gramStart"/>
      <w:r w:rsidRPr="00636495">
        <w:rPr>
          <w:rFonts w:ascii="Times New Roman" w:hAnsi="Times New Roman"/>
          <w:sz w:val="28"/>
          <w:szCs w:val="28"/>
          <w:u w:val="single"/>
        </w:rPr>
        <w:t>акустическая</w:t>
      </w:r>
      <w:proofErr w:type="gramEnd"/>
      <w:r w:rsidRPr="00636495">
        <w:rPr>
          <w:rFonts w:ascii="Times New Roman" w:hAnsi="Times New Roman"/>
          <w:sz w:val="28"/>
          <w:szCs w:val="28"/>
          <w:u w:val="single"/>
        </w:rPr>
        <w:t>)</w:t>
      </w:r>
      <w:r w:rsidRPr="00636495">
        <w:rPr>
          <w:rFonts w:ascii="Times New Roman" w:hAnsi="Times New Roman"/>
          <w:sz w:val="28"/>
          <w:szCs w:val="28"/>
        </w:rPr>
        <w:t>, в основе которой лежат трудности слуховой дифференциации звуков речи, приводящие к частым заменам на письме соответствующих букв.</w:t>
      </w:r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636495">
        <w:rPr>
          <w:rFonts w:ascii="Times New Roman" w:hAnsi="Times New Roman"/>
          <w:sz w:val="28"/>
          <w:szCs w:val="28"/>
          <w:u w:val="single"/>
        </w:rPr>
        <w:t>Артикуляторно-акустическая</w:t>
      </w:r>
      <w:proofErr w:type="spellEnd"/>
      <w:r w:rsidRPr="00636495">
        <w:rPr>
          <w:rFonts w:ascii="Times New Roman" w:hAnsi="Times New Roman"/>
          <w:sz w:val="28"/>
          <w:szCs w:val="28"/>
          <w:u w:val="single"/>
        </w:rPr>
        <w:t>,</w:t>
      </w:r>
      <w:r w:rsidRPr="006364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6495">
        <w:rPr>
          <w:rFonts w:ascii="Times New Roman" w:hAnsi="Times New Roman"/>
          <w:sz w:val="28"/>
          <w:szCs w:val="28"/>
        </w:rPr>
        <w:t>связанная</w:t>
      </w:r>
      <w:proofErr w:type="gramEnd"/>
      <w:r w:rsidRPr="00636495">
        <w:rPr>
          <w:rFonts w:ascii="Times New Roman" w:hAnsi="Times New Roman"/>
          <w:sz w:val="28"/>
          <w:szCs w:val="28"/>
        </w:rPr>
        <w:t xml:space="preserve"> со звуковыми заменами в устной речи, которые отражаются на письме.</w:t>
      </w:r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6495">
        <w:rPr>
          <w:rFonts w:ascii="Times New Roman" w:hAnsi="Times New Roman"/>
          <w:sz w:val="28"/>
          <w:szCs w:val="28"/>
          <w:u w:val="single"/>
        </w:rPr>
        <w:t>На почве нарушения языкового анализа синтеза речевого потока,</w:t>
      </w:r>
      <w:r w:rsidRPr="006364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6495">
        <w:rPr>
          <w:rFonts w:ascii="Times New Roman" w:hAnsi="Times New Roman"/>
          <w:sz w:val="28"/>
          <w:szCs w:val="28"/>
        </w:rPr>
        <w:t>связанная</w:t>
      </w:r>
      <w:proofErr w:type="gramEnd"/>
      <w:r w:rsidRPr="00636495">
        <w:rPr>
          <w:rFonts w:ascii="Times New Roman" w:hAnsi="Times New Roman"/>
          <w:sz w:val="28"/>
          <w:szCs w:val="28"/>
        </w:rPr>
        <w:t xml:space="preserve"> с тем, что ребенок затрудняется в сплошном потоке устной речи выделить какие-либо отдельные слова и, затем, разделить эти слова на составляющие их слоги и звуки, наиболее распространенный вид </w:t>
      </w:r>
      <w:proofErr w:type="spellStart"/>
      <w:r w:rsidRPr="00636495">
        <w:rPr>
          <w:rFonts w:ascii="Times New Roman" w:hAnsi="Times New Roman"/>
          <w:sz w:val="28"/>
          <w:szCs w:val="28"/>
        </w:rPr>
        <w:t>дисграфии</w:t>
      </w:r>
      <w:proofErr w:type="spellEnd"/>
      <w:r w:rsidRPr="00636495">
        <w:rPr>
          <w:rFonts w:ascii="Times New Roman" w:hAnsi="Times New Roman"/>
          <w:sz w:val="28"/>
          <w:szCs w:val="28"/>
        </w:rPr>
        <w:t>.</w:t>
      </w:r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6495">
        <w:rPr>
          <w:rFonts w:ascii="Times New Roman" w:hAnsi="Times New Roman"/>
          <w:sz w:val="28"/>
          <w:szCs w:val="28"/>
          <w:u w:val="single"/>
        </w:rPr>
        <w:t>Оптическая,</w:t>
      </w:r>
      <w:r w:rsidRPr="00636495">
        <w:rPr>
          <w:rFonts w:ascii="Times New Roman" w:hAnsi="Times New Roman"/>
          <w:sz w:val="28"/>
          <w:szCs w:val="28"/>
        </w:rPr>
        <w:t xml:space="preserve"> связанная с трудностью усвоения ребенком зрительных образов букв, многие из которых кажутся ему «похожими».</w:t>
      </w:r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649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36495">
        <w:rPr>
          <w:rFonts w:ascii="Times New Roman" w:hAnsi="Times New Roman"/>
          <w:sz w:val="28"/>
          <w:szCs w:val="28"/>
          <w:u w:val="single"/>
        </w:rPr>
        <w:t>Аграмматическая</w:t>
      </w:r>
      <w:proofErr w:type="spellEnd"/>
      <w:r w:rsidRPr="00636495">
        <w:rPr>
          <w:rFonts w:ascii="Times New Roman" w:hAnsi="Times New Roman"/>
          <w:sz w:val="28"/>
          <w:szCs w:val="28"/>
          <w:u w:val="single"/>
        </w:rPr>
        <w:t>,</w:t>
      </w:r>
      <w:r w:rsidRPr="006364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6495">
        <w:rPr>
          <w:rFonts w:ascii="Times New Roman" w:hAnsi="Times New Roman"/>
          <w:sz w:val="28"/>
          <w:szCs w:val="28"/>
        </w:rPr>
        <w:t>связанная</w:t>
      </w:r>
      <w:proofErr w:type="gramEnd"/>
      <w:r w:rsidRPr="00636495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636495">
        <w:rPr>
          <w:rFonts w:ascii="Times New Roman" w:hAnsi="Times New Roman"/>
          <w:sz w:val="28"/>
          <w:szCs w:val="28"/>
        </w:rPr>
        <w:t>несформированностью</w:t>
      </w:r>
      <w:proofErr w:type="spellEnd"/>
      <w:r w:rsidRPr="00636495">
        <w:rPr>
          <w:rFonts w:ascii="Times New Roman" w:hAnsi="Times New Roman"/>
          <w:sz w:val="28"/>
          <w:szCs w:val="28"/>
        </w:rPr>
        <w:t xml:space="preserve"> у ребенка грамматических систем словообразования и словоизменения, что, прежде всего, находит отражение в его устной речи, проявляясь в неправильном согласовании слов.</w:t>
      </w:r>
    </w:p>
    <w:p w:rsidR="007D68FF" w:rsidRPr="00636495" w:rsidRDefault="007D68FF" w:rsidP="007D68FF">
      <w:pPr>
        <w:pStyle w:val="a3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731B0">
        <w:rPr>
          <w:rFonts w:ascii="Times New Roman" w:hAnsi="Times New Roman"/>
          <w:sz w:val="28"/>
          <w:szCs w:val="28"/>
        </w:rPr>
        <w:t xml:space="preserve">Применительно к </w:t>
      </w:r>
      <w:proofErr w:type="gramStart"/>
      <w:r w:rsidRPr="004731B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4731B0">
        <w:rPr>
          <w:rFonts w:ascii="Times New Roman" w:hAnsi="Times New Roman"/>
          <w:sz w:val="28"/>
          <w:szCs w:val="28"/>
        </w:rPr>
        <w:t xml:space="preserve">  с умеренной, тяжелой, глубокой умственной отсталостью (интеллектуальными нарушениями) тяжелыми и множественными нарушениями развития (вариант 2), в зависимости</w:t>
      </w:r>
      <w:r w:rsidRPr="00636495">
        <w:rPr>
          <w:rFonts w:ascii="Times New Roman" w:hAnsi="Times New Roman"/>
          <w:sz w:val="28"/>
          <w:szCs w:val="28"/>
        </w:rPr>
        <w:t xml:space="preserve"> от динамики обучения, могут использоваться термины </w:t>
      </w:r>
      <w:r w:rsidRPr="00636495">
        <w:rPr>
          <w:rFonts w:ascii="Times New Roman" w:hAnsi="Times New Roman"/>
          <w:i/>
          <w:sz w:val="28"/>
          <w:szCs w:val="28"/>
        </w:rPr>
        <w:t>аграфия, алексия</w:t>
      </w:r>
      <w:r w:rsidRPr="00636495">
        <w:rPr>
          <w:rFonts w:ascii="Times New Roman" w:hAnsi="Times New Roman"/>
          <w:sz w:val="28"/>
          <w:szCs w:val="28"/>
        </w:rPr>
        <w:t>, как невозможность овладения обучающимися процессами письма и чтения соответственно.</w:t>
      </w:r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6495">
        <w:rPr>
          <w:rFonts w:ascii="Times New Roman" w:hAnsi="Times New Roman"/>
          <w:sz w:val="28"/>
          <w:szCs w:val="28"/>
        </w:rPr>
        <w:t xml:space="preserve">Почерк при </w:t>
      </w:r>
      <w:proofErr w:type="spellStart"/>
      <w:r w:rsidRPr="00636495">
        <w:rPr>
          <w:rFonts w:ascii="Times New Roman" w:hAnsi="Times New Roman"/>
          <w:sz w:val="28"/>
          <w:szCs w:val="28"/>
        </w:rPr>
        <w:t>дисграфии</w:t>
      </w:r>
      <w:proofErr w:type="spellEnd"/>
      <w:r w:rsidRPr="00636495">
        <w:rPr>
          <w:rFonts w:ascii="Times New Roman" w:hAnsi="Times New Roman"/>
          <w:sz w:val="28"/>
          <w:szCs w:val="28"/>
        </w:rPr>
        <w:t xml:space="preserve"> обычно тоже страдает – буквы корявые, не удерживаются в строке, нажим неравномерный. Неблагоприятным признаком является дрожание линий, которые проводит ребенок, что говорит о значительной недостаточности мозговых и мышечных систем, участвующих в процессе письма.</w:t>
      </w:r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6495">
        <w:rPr>
          <w:rFonts w:ascii="Times New Roman" w:hAnsi="Times New Roman"/>
          <w:sz w:val="28"/>
          <w:szCs w:val="28"/>
        </w:rPr>
        <w:t>Дисграфия</w:t>
      </w:r>
      <w:proofErr w:type="spellEnd"/>
      <w:r w:rsidRPr="0063649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36495">
        <w:rPr>
          <w:rFonts w:ascii="Times New Roman" w:hAnsi="Times New Roman"/>
          <w:sz w:val="28"/>
          <w:szCs w:val="28"/>
        </w:rPr>
        <w:t>дислексия</w:t>
      </w:r>
      <w:proofErr w:type="spellEnd"/>
      <w:r w:rsidRPr="00636495">
        <w:rPr>
          <w:rFonts w:ascii="Times New Roman" w:hAnsi="Times New Roman"/>
          <w:sz w:val="28"/>
          <w:szCs w:val="28"/>
        </w:rPr>
        <w:t xml:space="preserve"> обычно встречаются в сочетании и имеют подобные виды нарушений, поэтому важно подчеркнуть, что работа по их преодолению проводится параллельно, без разделения, поскольку процесс чтения органично включается в процесс письма, выполняя при этом функцию </w:t>
      </w:r>
      <w:proofErr w:type="gramStart"/>
      <w:r w:rsidRPr="0063649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36495">
        <w:rPr>
          <w:rFonts w:ascii="Times New Roman" w:hAnsi="Times New Roman"/>
          <w:sz w:val="28"/>
          <w:szCs w:val="28"/>
        </w:rPr>
        <w:t xml:space="preserve"> написанием.</w:t>
      </w:r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6495">
        <w:rPr>
          <w:rFonts w:ascii="Times New Roman" w:hAnsi="Times New Roman"/>
          <w:sz w:val="28"/>
          <w:szCs w:val="28"/>
        </w:rPr>
        <w:t>Основная задача логопеда состоит в том, чтобы своевременно выявить и преодолеть расстройства письменной речи, в противном случае, стойкие специфические ошибки письма и чтения будут осложнять их учебно-познавательную деятельность.</w:t>
      </w:r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6495">
        <w:rPr>
          <w:rFonts w:ascii="Times New Roman" w:hAnsi="Times New Roman"/>
          <w:b/>
          <w:sz w:val="28"/>
          <w:szCs w:val="28"/>
        </w:rPr>
        <w:t>Поэтому</w:t>
      </w:r>
      <w:r w:rsidRPr="00636495">
        <w:rPr>
          <w:rFonts w:ascii="Times New Roman" w:hAnsi="Times New Roman"/>
          <w:sz w:val="28"/>
          <w:szCs w:val="28"/>
        </w:rPr>
        <w:t xml:space="preserve"> возникла необходимость в создания данной программы, направленной на решение проблемы письменной речи и устранению сопутствующие ей недоразвития: устной речи, пространственно-временных представлений, </w:t>
      </w:r>
      <w:proofErr w:type="spellStart"/>
      <w:r w:rsidRPr="00636495">
        <w:rPr>
          <w:rFonts w:ascii="Times New Roman" w:hAnsi="Times New Roman"/>
          <w:sz w:val="28"/>
          <w:szCs w:val="28"/>
        </w:rPr>
        <w:t>графо-моторных</w:t>
      </w:r>
      <w:proofErr w:type="spellEnd"/>
      <w:r w:rsidRPr="00636495">
        <w:rPr>
          <w:rFonts w:ascii="Times New Roman" w:hAnsi="Times New Roman"/>
          <w:sz w:val="28"/>
          <w:szCs w:val="28"/>
        </w:rPr>
        <w:t xml:space="preserve"> функций и т.д., которые ранее не </w:t>
      </w:r>
      <w:proofErr w:type="spellStart"/>
      <w:r w:rsidRPr="00636495">
        <w:rPr>
          <w:rFonts w:ascii="Times New Roman" w:hAnsi="Times New Roman"/>
          <w:sz w:val="28"/>
          <w:szCs w:val="28"/>
        </w:rPr>
        <w:t>скорригированы</w:t>
      </w:r>
      <w:proofErr w:type="spellEnd"/>
      <w:r w:rsidRPr="00636495">
        <w:rPr>
          <w:rFonts w:ascii="Times New Roman" w:hAnsi="Times New Roman"/>
          <w:sz w:val="28"/>
          <w:szCs w:val="28"/>
        </w:rPr>
        <w:t xml:space="preserve"> в полной мере.</w:t>
      </w:r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582">
        <w:rPr>
          <w:rFonts w:ascii="Times New Roman" w:hAnsi="Times New Roman"/>
          <w:b/>
          <w:sz w:val="28"/>
          <w:szCs w:val="28"/>
        </w:rPr>
        <w:t>Цель коррекционного курса</w:t>
      </w:r>
      <w:r w:rsidRPr="00D06582">
        <w:rPr>
          <w:rFonts w:ascii="Times New Roman" w:hAnsi="Times New Roman"/>
          <w:sz w:val="28"/>
          <w:szCs w:val="28"/>
        </w:rPr>
        <w:t>: коррекция недостатков письменной речи (чтения и письма) у обучающихся</w:t>
      </w:r>
      <w:r w:rsidR="00D06582" w:rsidRPr="00D06582">
        <w:rPr>
          <w:rFonts w:ascii="Times New Roman" w:hAnsi="Times New Roman"/>
          <w:sz w:val="28"/>
          <w:szCs w:val="28"/>
        </w:rPr>
        <w:t xml:space="preserve">   с умеренной, тяжелой, глубокой умственной отсталостью (интеллектуальными нарушениями) тяжелыми и </w:t>
      </w:r>
      <w:r w:rsidR="00D06582" w:rsidRPr="00D06582">
        <w:rPr>
          <w:rFonts w:ascii="Times New Roman" w:hAnsi="Times New Roman"/>
          <w:sz w:val="28"/>
          <w:szCs w:val="28"/>
        </w:rPr>
        <w:lastRenderedPageBreak/>
        <w:t>множественными нарушениями развития (вариант 2)</w:t>
      </w:r>
      <w:r w:rsidR="007D68FF">
        <w:rPr>
          <w:rFonts w:ascii="Times New Roman" w:hAnsi="Times New Roman"/>
          <w:sz w:val="28"/>
          <w:szCs w:val="28"/>
        </w:rPr>
        <w:t xml:space="preserve"> 9</w:t>
      </w:r>
      <w:r w:rsidRPr="00D06582">
        <w:rPr>
          <w:rFonts w:ascii="Times New Roman" w:hAnsi="Times New Roman"/>
          <w:sz w:val="28"/>
          <w:szCs w:val="28"/>
        </w:rPr>
        <w:t xml:space="preserve"> класса, способствующая успешной адаптации к учебной деятельности и дальнейшей социализации</w:t>
      </w:r>
      <w:r w:rsidRPr="00636495">
        <w:rPr>
          <w:rFonts w:ascii="Times New Roman" w:hAnsi="Times New Roman"/>
          <w:sz w:val="28"/>
          <w:szCs w:val="28"/>
        </w:rPr>
        <w:t xml:space="preserve"> детей.</w:t>
      </w:r>
      <w:proofErr w:type="gramEnd"/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6495">
        <w:rPr>
          <w:rFonts w:ascii="Times New Roman" w:hAnsi="Times New Roman"/>
          <w:b/>
          <w:sz w:val="28"/>
          <w:szCs w:val="28"/>
        </w:rPr>
        <w:t>Задачи:</w:t>
      </w:r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6495">
        <w:rPr>
          <w:rFonts w:ascii="Times New Roman" w:hAnsi="Times New Roman"/>
          <w:sz w:val="28"/>
          <w:szCs w:val="28"/>
        </w:rPr>
        <w:t>-формировать фонематическое восприятие;</w:t>
      </w:r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6495">
        <w:rPr>
          <w:rFonts w:ascii="Times New Roman" w:hAnsi="Times New Roman"/>
          <w:sz w:val="28"/>
          <w:szCs w:val="28"/>
        </w:rPr>
        <w:t>-совершенствовать лексико-грамматический строй речи;</w:t>
      </w:r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6495">
        <w:rPr>
          <w:rFonts w:ascii="Times New Roman" w:hAnsi="Times New Roman"/>
          <w:sz w:val="28"/>
          <w:szCs w:val="28"/>
        </w:rPr>
        <w:t>-обогащать и развивать словарь, уточнять значения слова;</w:t>
      </w:r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6495">
        <w:rPr>
          <w:rFonts w:ascii="Times New Roman" w:hAnsi="Times New Roman"/>
          <w:sz w:val="28"/>
          <w:szCs w:val="28"/>
        </w:rPr>
        <w:t>-развить лексическую системность;</w:t>
      </w:r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6495">
        <w:rPr>
          <w:rFonts w:ascii="Times New Roman" w:hAnsi="Times New Roman"/>
          <w:sz w:val="28"/>
          <w:szCs w:val="28"/>
        </w:rPr>
        <w:t>-формировать семантические поля;</w:t>
      </w:r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6495">
        <w:rPr>
          <w:rFonts w:ascii="Times New Roman" w:hAnsi="Times New Roman"/>
          <w:sz w:val="28"/>
          <w:szCs w:val="28"/>
        </w:rPr>
        <w:t>-совершенствовать грамматический строй речи;</w:t>
      </w:r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6495">
        <w:rPr>
          <w:rFonts w:ascii="Times New Roman" w:hAnsi="Times New Roman"/>
          <w:sz w:val="28"/>
          <w:szCs w:val="28"/>
        </w:rPr>
        <w:t>-развивать связную речь;</w:t>
      </w:r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6495">
        <w:rPr>
          <w:rFonts w:ascii="Times New Roman" w:hAnsi="Times New Roman"/>
          <w:sz w:val="28"/>
          <w:szCs w:val="28"/>
        </w:rPr>
        <w:t>-развивать зрительное восприятие, речевое внимание и память;</w:t>
      </w:r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6495">
        <w:rPr>
          <w:rFonts w:ascii="Times New Roman" w:hAnsi="Times New Roman"/>
          <w:sz w:val="28"/>
          <w:szCs w:val="28"/>
        </w:rPr>
        <w:t>-оказывать помощь обучающимся в овладении навыками письма и чтения с учетом индивидуальных особенностей;</w:t>
      </w:r>
      <w:proofErr w:type="gramEnd"/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6495">
        <w:rPr>
          <w:rFonts w:ascii="Times New Roman" w:hAnsi="Times New Roman"/>
          <w:sz w:val="28"/>
          <w:szCs w:val="28"/>
        </w:rPr>
        <w:t xml:space="preserve">-проводить профилактическую работу различных видов </w:t>
      </w:r>
      <w:proofErr w:type="spellStart"/>
      <w:r w:rsidRPr="00636495">
        <w:rPr>
          <w:rFonts w:ascii="Times New Roman" w:hAnsi="Times New Roman"/>
          <w:sz w:val="28"/>
          <w:szCs w:val="28"/>
        </w:rPr>
        <w:t>дисграфии</w:t>
      </w:r>
      <w:proofErr w:type="spellEnd"/>
      <w:r w:rsidRPr="0063649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36495">
        <w:rPr>
          <w:rFonts w:ascii="Times New Roman" w:hAnsi="Times New Roman"/>
          <w:sz w:val="28"/>
          <w:szCs w:val="28"/>
        </w:rPr>
        <w:t>дислексии</w:t>
      </w:r>
      <w:proofErr w:type="spellEnd"/>
      <w:r w:rsidRPr="00636495">
        <w:rPr>
          <w:rFonts w:ascii="Times New Roman" w:hAnsi="Times New Roman"/>
          <w:sz w:val="28"/>
          <w:szCs w:val="28"/>
        </w:rPr>
        <w:t>.</w:t>
      </w:r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6495">
        <w:rPr>
          <w:rFonts w:ascii="Times New Roman" w:hAnsi="Times New Roman"/>
          <w:b/>
          <w:sz w:val="28"/>
          <w:szCs w:val="28"/>
        </w:rPr>
        <w:t>Общая характеристика коррекционного курса</w:t>
      </w:r>
    </w:p>
    <w:p w:rsidR="00636495" w:rsidRPr="00636495" w:rsidRDefault="00636495" w:rsidP="00636495">
      <w:pPr>
        <w:shd w:val="clear" w:color="auto" w:fill="FFFFFF"/>
        <w:ind w:firstLine="709"/>
        <w:jc w:val="both"/>
        <w:rPr>
          <w:sz w:val="28"/>
          <w:szCs w:val="28"/>
        </w:rPr>
      </w:pPr>
      <w:r w:rsidRPr="00636495">
        <w:rPr>
          <w:sz w:val="28"/>
          <w:szCs w:val="28"/>
        </w:rPr>
        <w:t xml:space="preserve"> Как и любая программа, коррекционный курс «Логопедических занятий» обучающихс</w:t>
      </w:r>
      <w:r w:rsidR="007D68FF">
        <w:rPr>
          <w:sz w:val="28"/>
          <w:szCs w:val="28"/>
        </w:rPr>
        <w:t>я 9</w:t>
      </w:r>
      <w:r w:rsidR="00D06582">
        <w:rPr>
          <w:sz w:val="28"/>
          <w:szCs w:val="28"/>
        </w:rPr>
        <w:t>класса с умеренной, тяжелой,</w:t>
      </w:r>
      <w:r w:rsidRPr="00636495">
        <w:rPr>
          <w:sz w:val="28"/>
          <w:szCs w:val="28"/>
        </w:rPr>
        <w:t xml:space="preserve"> глубокой умственной отсталостью (интеллектуальными нарушениями), тяжелыми и множ</w:t>
      </w:r>
      <w:r w:rsidR="00D06582">
        <w:rPr>
          <w:sz w:val="28"/>
          <w:szCs w:val="28"/>
        </w:rPr>
        <w:t>ественными нарушениями развития (вариант 2)</w:t>
      </w:r>
      <w:r w:rsidRPr="00636495">
        <w:rPr>
          <w:sz w:val="28"/>
          <w:szCs w:val="28"/>
        </w:rPr>
        <w:t xml:space="preserve"> имеет под собой методологические и теоретические основания. В качестве одного из таких оснований могут выступать </w:t>
      </w:r>
      <w:r w:rsidRPr="00636495">
        <w:rPr>
          <w:i/>
          <w:sz w:val="28"/>
          <w:szCs w:val="28"/>
        </w:rPr>
        <w:t>принципы</w:t>
      </w:r>
      <w:r w:rsidRPr="00636495">
        <w:rPr>
          <w:sz w:val="28"/>
          <w:szCs w:val="28"/>
        </w:rPr>
        <w:t>, определяющие построение, реализацию программы и организацию работы по ней:</w:t>
      </w:r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6495">
        <w:rPr>
          <w:rFonts w:ascii="Times New Roman" w:hAnsi="Times New Roman"/>
          <w:sz w:val="28"/>
          <w:szCs w:val="28"/>
        </w:rPr>
        <w:t>-</w:t>
      </w:r>
      <w:r w:rsidRPr="00636495">
        <w:rPr>
          <w:rFonts w:ascii="Times New Roman" w:hAnsi="Times New Roman"/>
          <w:i/>
          <w:sz w:val="28"/>
          <w:szCs w:val="28"/>
        </w:rPr>
        <w:t xml:space="preserve">гуманизма </w:t>
      </w:r>
      <w:r w:rsidRPr="00636495">
        <w:rPr>
          <w:rFonts w:ascii="Times New Roman" w:hAnsi="Times New Roman"/>
          <w:sz w:val="28"/>
          <w:szCs w:val="28"/>
        </w:rPr>
        <w:t>– вера возможности ребёнка, субъективного, позитивного подхода;</w:t>
      </w:r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6495">
        <w:rPr>
          <w:rFonts w:ascii="Times New Roman" w:hAnsi="Times New Roman"/>
          <w:sz w:val="28"/>
          <w:szCs w:val="28"/>
        </w:rPr>
        <w:t>-</w:t>
      </w:r>
      <w:r w:rsidRPr="00636495">
        <w:rPr>
          <w:rFonts w:ascii="Times New Roman" w:hAnsi="Times New Roman"/>
          <w:i/>
          <w:sz w:val="28"/>
          <w:szCs w:val="28"/>
        </w:rPr>
        <w:t xml:space="preserve">реалистичности </w:t>
      </w:r>
      <w:r w:rsidRPr="00636495">
        <w:rPr>
          <w:rFonts w:ascii="Times New Roman" w:hAnsi="Times New Roman"/>
          <w:sz w:val="28"/>
          <w:szCs w:val="28"/>
        </w:rPr>
        <w:t>– учёта реальных возможностей ребёнка и ситуации, единства диагностики и коррекционно-развивающей работы;</w:t>
      </w:r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6495">
        <w:rPr>
          <w:rFonts w:ascii="Times New Roman" w:hAnsi="Times New Roman"/>
          <w:sz w:val="28"/>
          <w:szCs w:val="28"/>
        </w:rPr>
        <w:t>-</w:t>
      </w:r>
      <w:proofErr w:type="spellStart"/>
      <w:r w:rsidRPr="00636495">
        <w:rPr>
          <w:rFonts w:ascii="Times New Roman" w:hAnsi="Times New Roman"/>
          <w:i/>
          <w:sz w:val="28"/>
          <w:szCs w:val="28"/>
        </w:rPr>
        <w:t>деятельностного</w:t>
      </w:r>
      <w:proofErr w:type="spellEnd"/>
      <w:r w:rsidRPr="00636495">
        <w:rPr>
          <w:rFonts w:ascii="Times New Roman" w:hAnsi="Times New Roman"/>
          <w:i/>
          <w:sz w:val="28"/>
          <w:szCs w:val="28"/>
        </w:rPr>
        <w:t xml:space="preserve"> подхода</w:t>
      </w:r>
      <w:r w:rsidRPr="00636495">
        <w:rPr>
          <w:rFonts w:ascii="Times New Roman" w:hAnsi="Times New Roman"/>
          <w:sz w:val="28"/>
          <w:szCs w:val="28"/>
        </w:rPr>
        <w:t>-опоры коррекционно-развивающей работы на ведущий вид деятельности, свойственный возрасту;</w:t>
      </w:r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6495">
        <w:rPr>
          <w:rFonts w:ascii="Times New Roman" w:hAnsi="Times New Roman"/>
          <w:sz w:val="28"/>
          <w:szCs w:val="28"/>
        </w:rPr>
        <w:t>-</w:t>
      </w:r>
      <w:r w:rsidRPr="00636495">
        <w:rPr>
          <w:rFonts w:ascii="Times New Roman" w:hAnsi="Times New Roman"/>
          <w:i/>
          <w:sz w:val="28"/>
          <w:szCs w:val="28"/>
        </w:rPr>
        <w:t>индивидуально-дифференцированного подхода</w:t>
      </w:r>
      <w:r w:rsidRPr="00636495">
        <w:rPr>
          <w:rFonts w:ascii="Times New Roman" w:hAnsi="Times New Roman"/>
          <w:sz w:val="28"/>
          <w:szCs w:val="28"/>
        </w:rPr>
        <w:t xml:space="preserve"> - изменение содержания, форм и способов коррекционно-развивающей работы в зависимости от индивидуальных особенностей ребёнка, целей работы;</w:t>
      </w:r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6495">
        <w:rPr>
          <w:rFonts w:ascii="Times New Roman" w:hAnsi="Times New Roman"/>
          <w:sz w:val="28"/>
          <w:szCs w:val="28"/>
        </w:rPr>
        <w:t xml:space="preserve">- </w:t>
      </w:r>
      <w:r w:rsidRPr="00636495">
        <w:rPr>
          <w:rFonts w:ascii="Times New Roman" w:hAnsi="Times New Roman"/>
          <w:i/>
          <w:sz w:val="28"/>
          <w:szCs w:val="28"/>
        </w:rPr>
        <w:t xml:space="preserve">системного подхода </w:t>
      </w:r>
      <w:r w:rsidRPr="00636495">
        <w:rPr>
          <w:rFonts w:ascii="Times New Roman" w:hAnsi="Times New Roman"/>
          <w:sz w:val="28"/>
          <w:szCs w:val="28"/>
        </w:rPr>
        <w:t>– взаимосвязь коррекционно-развивающих действий на звукопроизношение, фонематические процессы, лексику и грамматический строй речи.</w:t>
      </w:r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6495">
        <w:rPr>
          <w:rFonts w:ascii="Times New Roman" w:hAnsi="Times New Roman"/>
          <w:i/>
          <w:sz w:val="28"/>
          <w:szCs w:val="28"/>
        </w:rPr>
        <w:t>-принцип непрерывности</w:t>
      </w:r>
      <w:r w:rsidRPr="00636495">
        <w:rPr>
          <w:rFonts w:ascii="Times New Roman" w:hAnsi="Times New Roman"/>
          <w:sz w:val="28"/>
          <w:szCs w:val="28"/>
        </w:rPr>
        <w:t xml:space="preserve"> обеспечивает проведение коррекционной работы  на всем протяжении обучения школьника с учетом изменений в их личности. </w:t>
      </w:r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6495">
        <w:rPr>
          <w:rFonts w:ascii="Times New Roman" w:hAnsi="Times New Roman"/>
          <w:i/>
          <w:sz w:val="28"/>
          <w:szCs w:val="28"/>
        </w:rPr>
        <w:t>-принцип единства</w:t>
      </w:r>
      <w:r w:rsidRPr="00636495">
        <w:rPr>
          <w:rFonts w:ascii="Times New Roman" w:hAnsi="Times New Roman"/>
          <w:sz w:val="28"/>
          <w:szCs w:val="28"/>
        </w:rPr>
        <w:t xml:space="preserve">  психолого-педагогических и медицинских средств,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коррекционной работы. </w:t>
      </w:r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6495">
        <w:rPr>
          <w:rFonts w:ascii="Times New Roman" w:hAnsi="Times New Roman"/>
          <w:i/>
          <w:sz w:val="28"/>
          <w:szCs w:val="28"/>
        </w:rPr>
        <w:lastRenderedPageBreak/>
        <w:t>-принцип сотрудничества с семьей</w:t>
      </w:r>
      <w:r w:rsidRPr="00636495">
        <w:rPr>
          <w:rFonts w:ascii="Times New Roman" w:hAnsi="Times New Roman"/>
          <w:sz w:val="28"/>
          <w:szCs w:val="28"/>
        </w:rPr>
        <w:t xml:space="preserve">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6495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</w:p>
    <w:p w:rsidR="00636495" w:rsidRPr="00636495" w:rsidRDefault="00636495" w:rsidP="00636495">
      <w:pPr>
        <w:ind w:firstLine="709"/>
        <w:jc w:val="both"/>
        <w:rPr>
          <w:sz w:val="28"/>
          <w:szCs w:val="28"/>
        </w:rPr>
      </w:pPr>
      <w:r w:rsidRPr="00636495">
        <w:rPr>
          <w:sz w:val="28"/>
          <w:szCs w:val="28"/>
          <w:lang w:eastAsia="ar-SA"/>
        </w:rPr>
        <w:t xml:space="preserve">Коррекционный курс «Логопедические занятия» относится к части, формируемой участниками образовательных отношений. </w:t>
      </w:r>
      <w:r w:rsidRPr="00636495">
        <w:rPr>
          <w:spacing w:val="6"/>
          <w:sz w:val="28"/>
          <w:szCs w:val="28"/>
        </w:rPr>
        <w:t xml:space="preserve">Программа </w:t>
      </w:r>
      <w:r w:rsidRPr="00636495">
        <w:rPr>
          <w:sz w:val="28"/>
          <w:szCs w:val="28"/>
        </w:rPr>
        <w:t xml:space="preserve">рассчитана на учебный год, в котором для логопедических занятий в 9 классе отводится 2 часа в неделю.          </w:t>
      </w:r>
    </w:p>
    <w:p w:rsidR="00636495" w:rsidRPr="00636495" w:rsidRDefault="00636495" w:rsidP="00636495">
      <w:pPr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36495">
        <w:rPr>
          <w:b/>
          <w:sz w:val="28"/>
          <w:szCs w:val="28"/>
        </w:rPr>
        <w:t>Основные требования к знаниям и умениям к концу 9 класса:</w:t>
      </w:r>
    </w:p>
    <w:p w:rsidR="00636495" w:rsidRPr="00636495" w:rsidRDefault="00636495" w:rsidP="0063649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636495" w:rsidRPr="00636495" w:rsidRDefault="00636495" w:rsidP="0063649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36495">
        <w:rPr>
          <w:b/>
          <w:color w:val="000000" w:themeColor="text1"/>
          <w:sz w:val="28"/>
          <w:szCs w:val="28"/>
        </w:rPr>
        <w:t>К концу года обучения учащиеся должны знать:</w:t>
      </w:r>
    </w:p>
    <w:p w:rsidR="00636495" w:rsidRPr="00636495" w:rsidRDefault="00636495" w:rsidP="0063649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6495">
        <w:rPr>
          <w:rFonts w:ascii="Times New Roman" w:hAnsi="Times New Roman"/>
          <w:sz w:val="28"/>
          <w:szCs w:val="28"/>
        </w:rPr>
        <w:t>-знать вопросы падежей;</w:t>
      </w:r>
    </w:p>
    <w:p w:rsidR="00636495" w:rsidRPr="00636495" w:rsidRDefault="00636495" w:rsidP="0063649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6495">
        <w:rPr>
          <w:rFonts w:ascii="Times New Roman" w:hAnsi="Times New Roman"/>
          <w:sz w:val="28"/>
          <w:szCs w:val="28"/>
        </w:rPr>
        <w:t>-понятие предлог;</w:t>
      </w:r>
    </w:p>
    <w:p w:rsidR="00636495" w:rsidRPr="00636495" w:rsidRDefault="00636495" w:rsidP="0063649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6495">
        <w:rPr>
          <w:rFonts w:ascii="Times New Roman" w:hAnsi="Times New Roman"/>
          <w:sz w:val="28"/>
          <w:szCs w:val="28"/>
        </w:rPr>
        <w:t>-понятие текст;</w:t>
      </w:r>
    </w:p>
    <w:p w:rsidR="00636495" w:rsidRPr="00636495" w:rsidRDefault="00636495" w:rsidP="006364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495" w:rsidRPr="00636495" w:rsidRDefault="00636495" w:rsidP="00636495">
      <w:pPr>
        <w:pStyle w:val="Default"/>
        <w:jc w:val="center"/>
        <w:rPr>
          <w:sz w:val="28"/>
          <w:szCs w:val="28"/>
        </w:rPr>
      </w:pPr>
      <w:r w:rsidRPr="00636495">
        <w:rPr>
          <w:sz w:val="28"/>
          <w:szCs w:val="28"/>
        </w:rPr>
        <w:t>Календарно-тематическое планирование логопедических занятий в 9 классе</w:t>
      </w:r>
    </w:p>
    <w:p w:rsidR="00636495" w:rsidRPr="00636495" w:rsidRDefault="00636495" w:rsidP="00636495">
      <w:pPr>
        <w:jc w:val="center"/>
        <w:rPr>
          <w:sz w:val="28"/>
          <w:szCs w:val="28"/>
        </w:rPr>
      </w:pPr>
      <w:r w:rsidRPr="00636495">
        <w:rPr>
          <w:sz w:val="28"/>
          <w:szCs w:val="28"/>
        </w:rPr>
        <w:t>(2 занятия в неделю)</w:t>
      </w:r>
    </w:p>
    <w:p w:rsidR="00636495" w:rsidRPr="00636495" w:rsidRDefault="00636495" w:rsidP="00636495">
      <w:pPr>
        <w:jc w:val="center"/>
        <w:rPr>
          <w:sz w:val="28"/>
          <w:szCs w:val="28"/>
        </w:rPr>
      </w:pPr>
    </w:p>
    <w:p w:rsidR="00636495" w:rsidRPr="00636495" w:rsidRDefault="00636495">
      <w:pPr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196"/>
        <w:gridCol w:w="7064"/>
        <w:gridCol w:w="1311"/>
      </w:tblGrid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1,2</w:t>
            </w:r>
          </w:p>
        </w:tc>
        <w:tc>
          <w:tcPr>
            <w:tcW w:w="7167" w:type="dxa"/>
          </w:tcPr>
          <w:p w:rsidR="00636495" w:rsidRPr="00636495" w:rsidRDefault="00636495" w:rsidP="0063649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 xml:space="preserve">Обследование учащихся.   </w:t>
            </w:r>
          </w:p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2ч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3</w:t>
            </w:r>
          </w:p>
        </w:tc>
        <w:tc>
          <w:tcPr>
            <w:tcW w:w="7167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 xml:space="preserve">Уточнение звукопроизношения.                                                                                       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1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4</w:t>
            </w:r>
          </w:p>
        </w:tc>
        <w:tc>
          <w:tcPr>
            <w:tcW w:w="7167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Звуки и буквы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1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5</w:t>
            </w:r>
          </w:p>
        </w:tc>
        <w:tc>
          <w:tcPr>
            <w:tcW w:w="7167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 xml:space="preserve">Звуки гласные и согласные. Дифференциация .                                   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1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6</w:t>
            </w:r>
          </w:p>
        </w:tc>
        <w:tc>
          <w:tcPr>
            <w:tcW w:w="7167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Речь устная и письменная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1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7</w:t>
            </w:r>
          </w:p>
        </w:tc>
        <w:tc>
          <w:tcPr>
            <w:tcW w:w="7167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 xml:space="preserve">Выразительность речи. Многозначные слова. </w:t>
            </w:r>
            <w:r w:rsidRPr="00636495">
              <w:rPr>
                <w:sz w:val="28"/>
                <w:szCs w:val="28"/>
              </w:rPr>
              <w:tab/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1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8,9</w:t>
            </w:r>
          </w:p>
        </w:tc>
        <w:tc>
          <w:tcPr>
            <w:tcW w:w="7167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Синонимы. Антонимы. Прямое и переносное значение слова.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2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10</w:t>
            </w:r>
          </w:p>
        </w:tc>
        <w:tc>
          <w:tcPr>
            <w:tcW w:w="7167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Фразеологизмы. Крылатые выражения.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1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11</w:t>
            </w:r>
          </w:p>
        </w:tc>
        <w:tc>
          <w:tcPr>
            <w:tcW w:w="7167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Сложное предложение. Использование союзов.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1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12</w:t>
            </w:r>
          </w:p>
        </w:tc>
        <w:tc>
          <w:tcPr>
            <w:tcW w:w="7167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Слово. Состав слова.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1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13</w:t>
            </w:r>
          </w:p>
        </w:tc>
        <w:tc>
          <w:tcPr>
            <w:tcW w:w="7167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Образование новых слов при помощи суффиксов и   приставок.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1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14</w:t>
            </w:r>
          </w:p>
        </w:tc>
        <w:tc>
          <w:tcPr>
            <w:tcW w:w="7167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Сложные слова. Образование сложных слов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1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15</w:t>
            </w:r>
          </w:p>
        </w:tc>
        <w:tc>
          <w:tcPr>
            <w:tcW w:w="7167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 xml:space="preserve">Имя существительное.                                                                                                        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1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16</w:t>
            </w:r>
          </w:p>
        </w:tc>
        <w:tc>
          <w:tcPr>
            <w:tcW w:w="7167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Изменение имен существительных по падежам, числам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1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17</w:t>
            </w:r>
          </w:p>
        </w:tc>
        <w:tc>
          <w:tcPr>
            <w:tcW w:w="7167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Согласование имен существительных с именами прилагательными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1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18</w:t>
            </w:r>
          </w:p>
        </w:tc>
        <w:tc>
          <w:tcPr>
            <w:tcW w:w="7167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Согласование имен существительных с прилагательными в роде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1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19,20</w:t>
            </w:r>
          </w:p>
        </w:tc>
        <w:tc>
          <w:tcPr>
            <w:tcW w:w="7167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 xml:space="preserve">Местоимение. Управление: глагол + местоимение. Роль местоимений в речи.  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2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21,22</w:t>
            </w:r>
          </w:p>
        </w:tc>
        <w:tc>
          <w:tcPr>
            <w:tcW w:w="7167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 xml:space="preserve">Склонение местоимений. Работа с текстом.                                                                    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2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lastRenderedPageBreak/>
              <w:t>23,24</w:t>
            </w:r>
          </w:p>
        </w:tc>
        <w:tc>
          <w:tcPr>
            <w:tcW w:w="7167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 xml:space="preserve">  Глагол. Роль глагола в речи. Нахождение глаголов в тексте.                                       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2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25,26</w:t>
            </w:r>
          </w:p>
        </w:tc>
        <w:tc>
          <w:tcPr>
            <w:tcW w:w="7167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 xml:space="preserve">Выразительность речи. Разучивание стихотворений, чтение стихов.                            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2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27,28</w:t>
            </w:r>
          </w:p>
        </w:tc>
        <w:tc>
          <w:tcPr>
            <w:tcW w:w="7167" w:type="dxa"/>
          </w:tcPr>
          <w:p w:rsidR="00636495" w:rsidRPr="00636495" w:rsidRDefault="00636495" w:rsidP="00636495">
            <w:pPr>
              <w:ind w:left="-63"/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 xml:space="preserve">Формирование навыков четкого произношения звуков с использованием      </w:t>
            </w:r>
          </w:p>
          <w:p w:rsidR="00636495" w:rsidRPr="00636495" w:rsidRDefault="00636495" w:rsidP="00636495">
            <w:pPr>
              <w:tabs>
                <w:tab w:val="left" w:pos="3870"/>
              </w:tabs>
              <w:ind w:left="-63"/>
              <w:rPr>
                <w:sz w:val="28"/>
                <w:szCs w:val="28"/>
              </w:rPr>
            </w:pPr>
            <w:proofErr w:type="spellStart"/>
            <w:r w:rsidRPr="00636495">
              <w:rPr>
                <w:sz w:val="28"/>
                <w:szCs w:val="28"/>
              </w:rPr>
              <w:t>чистоговорок</w:t>
            </w:r>
            <w:proofErr w:type="spellEnd"/>
            <w:r w:rsidRPr="00636495">
              <w:rPr>
                <w:sz w:val="28"/>
                <w:szCs w:val="28"/>
              </w:rPr>
              <w:t>, скороговорок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2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29,30</w:t>
            </w:r>
          </w:p>
        </w:tc>
        <w:tc>
          <w:tcPr>
            <w:tcW w:w="7167" w:type="dxa"/>
          </w:tcPr>
          <w:p w:rsidR="00636495" w:rsidRPr="00636495" w:rsidRDefault="00636495" w:rsidP="00636495">
            <w:pPr>
              <w:tabs>
                <w:tab w:val="right" w:pos="9923"/>
              </w:tabs>
              <w:ind w:left="-63"/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Профессии. Преобразование названий профессий мужского рода в профессию     женского рода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2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31,32</w:t>
            </w:r>
          </w:p>
        </w:tc>
        <w:tc>
          <w:tcPr>
            <w:tcW w:w="7167" w:type="dxa"/>
          </w:tcPr>
          <w:p w:rsidR="00636495" w:rsidRPr="00636495" w:rsidRDefault="00636495" w:rsidP="00636495">
            <w:pPr>
              <w:tabs>
                <w:tab w:val="right" w:pos="9923"/>
              </w:tabs>
              <w:ind w:left="-63"/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 xml:space="preserve">Диалог (просьба, вопрос, замечание).                                                                                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2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33,34</w:t>
            </w:r>
          </w:p>
        </w:tc>
        <w:tc>
          <w:tcPr>
            <w:tcW w:w="7167" w:type="dxa"/>
          </w:tcPr>
          <w:p w:rsidR="00636495" w:rsidRPr="00636495" w:rsidRDefault="00636495" w:rsidP="00636495">
            <w:pPr>
              <w:tabs>
                <w:tab w:val="right" w:pos="9923"/>
              </w:tabs>
              <w:ind w:left="-63"/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 xml:space="preserve">Культура поведения на улице, в транспорте.                                                                    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2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35,36</w:t>
            </w:r>
          </w:p>
        </w:tc>
        <w:tc>
          <w:tcPr>
            <w:tcW w:w="7167" w:type="dxa"/>
          </w:tcPr>
          <w:p w:rsidR="00636495" w:rsidRPr="00636495" w:rsidRDefault="00636495" w:rsidP="00636495">
            <w:pPr>
              <w:tabs>
                <w:tab w:val="right" w:pos="9923"/>
              </w:tabs>
              <w:ind w:left="-63"/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 xml:space="preserve">Составление текста повествовательного характера по опорным словам.                       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2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37,38</w:t>
            </w:r>
          </w:p>
        </w:tc>
        <w:tc>
          <w:tcPr>
            <w:tcW w:w="7167" w:type="dxa"/>
          </w:tcPr>
          <w:p w:rsidR="00636495" w:rsidRPr="00636495" w:rsidRDefault="00636495" w:rsidP="00636495">
            <w:pPr>
              <w:tabs>
                <w:tab w:val="right" w:pos="9923"/>
              </w:tabs>
              <w:ind w:left="-63"/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 xml:space="preserve">Работа с деформированным текстом.                                                                                 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2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39,40</w:t>
            </w:r>
          </w:p>
        </w:tc>
        <w:tc>
          <w:tcPr>
            <w:tcW w:w="7167" w:type="dxa"/>
          </w:tcPr>
          <w:p w:rsidR="00636495" w:rsidRPr="00636495" w:rsidRDefault="00636495" w:rsidP="00636495">
            <w:pPr>
              <w:ind w:left="-63"/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Редактирование текста.</w:t>
            </w:r>
          </w:p>
          <w:p w:rsidR="00636495" w:rsidRPr="00636495" w:rsidRDefault="00636495" w:rsidP="00636495">
            <w:pPr>
              <w:tabs>
                <w:tab w:val="right" w:pos="9923"/>
              </w:tabs>
              <w:ind w:left="-63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2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41,42</w:t>
            </w:r>
          </w:p>
        </w:tc>
        <w:tc>
          <w:tcPr>
            <w:tcW w:w="7167" w:type="dxa"/>
          </w:tcPr>
          <w:p w:rsidR="00636495" w:rsidRPr="00636495" w:rsidRDefault="00636495" w:rsidP="00636495">
            <w:pPr>
              <w:tabs>
                <w:tab w:val="right" w:pos="9923"/>
              </w:tabs>
              <w:ind w:left="-63"/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Текст – описание. Сравнение текстов.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2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43,44</w:t>
            </w:r>
          </w:p>
        </w:tc>
        <w:tc>
          <w:tcPr>
            <w:tcW w:w="7167" w:type="dxa"/>
          </w:tcPr>
          <w:p w:rsidR="00636495" w:rsidRPr="00636495" w:rsidRDefault="00636495" w:rsidP="00636495">
            <w:pPr>
              <w:tabs>
                <w:tab w:val="right" w:pos="9923"/>
              </w:tabs>
              <w:ind w:left="-63"/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Изложение текста по плану. Редактирование текста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2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45,46</w:t>
            </w:r>
          </w:p>
        </w:tc>
        <w:tc>
          <w:tcPr>
            <w:tcW w:w="7167" w:type="dxa"/>
          </w:tcPr>
          <w:p w:rsidR="00636495" w:rsidRPr="00636495" w:rsidRDefault="00636495" w:rsidP="00636495">
            <w:pPr>
              <w:tabs>
                <w:tab w:val="right" w:pos="9923"/>
              </w:tabs>
              <w:ind w:left="-63"/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Обращения, их роль в речи. Интонация предложений с обращениями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2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47,48</w:t>
            </w:r>
          </w:p>
        </w:tc>
        <w:tc>
          <w:tcPr>
            <w:tcW w:w="7167" w:type="dxa"/>
          </w:tcPr>
          <w:p w:rsidR="00636495" w:rsidRPr="00636495" w:rsidRDefault="00636495" w:rsidP="00636495">
            <w:pPr>
              <w:tabs>
                <w:tab w:val="right" w:pos="9923"/>
              </w:tabs>
              <w:ind w:left="-63"/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 xml:space="preserve">Составление письма другу.                                                                                                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2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49,50,51</w:t>
            </w:r>
          </w:p>
        </w:tc>
        <w:tc>
          <w:tcPr>
            <w:tcW w:w="7167" w:type="dxa"/>
          </w:tcPr>
          <w:p w:rsidR="00636495" w:rsidRPr="00636495" w:rsidRDefault="00636495" w:rsidP="00636495">
            <w:pPr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 xml:space="preserve">Выразительность речи (голос, темы, интонация). Работа над выразительным чтением стихов, сказок.                                                                                                      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3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52,53</w:t>
            </w:r>
          </w:p>
        </w:tc>
        <w:tc>
          <w:tcPr>
            <w:tcW w:w="7167" w:type="dxa"/>
          </w:tcPr>
          <w:p w:rsidR="00636495" w:rsidRPr="00636495" w:rsidRDefault="00636495" w:rsidP="00636495">
            <w:pPr>
              <w:tabs>
                <w:tab w:val="right" w:pos="9923"/>
              </w:tabs>
              <w:ind w:left="-63"/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 xml:space="preserve">Эмоционально-окрашенные слова и предложения. Роль междометий                         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2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54,55</w:t>
            </w:r>
          </w:p>
        </w:tc>
        <w:tc>
          <w:tcPr>
            <w:tcW w:w="7167" w:type="dxa"/>
          </w:tcPr>
          <w:p w:rsidR="00636495" w:rsidRPr="00636495" w:rsidRDefault="00636495" w:rsidP="00636495">
            <w:pPr>
              <w:tabs>
                <w:tab w:val="right" w:pos="9923"/>
              </w:tabs>
              <w:ind w:left="-63"/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 xml:space="preserve">Логическое ударение. Лексическое ударение.                                                                 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2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56,57</w:t>
            </w:r>
          </w:p>
        </w:tc>
        <w:tc>
          <w:tcPr>
            <w:tcW w:w="7167" w:type="dxa"/>
          </w:tcPr>
          <w:p w:rsidR="00636495" w:rsidRPr="00636495" w:rsidRDefault="00636495" w:rsidP="00636495">
            <w:pPr>
              <w:tabs>
                <w:tab w:val="right" w:pos="9923"/>
              </w:tabs>
              <w:ind w:left="-63"/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Пересказ текста с творческим дополнением.</w:t>
            </w:r>
            <w:r w:rsidRPr="00636495">
              <w:rPr>
                <w:sz w:val="28"/>
                <w:szCs w:val="28"/>
              </w:rPr>
              <w:tab/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2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58,59</w:t>
            </w:r>
          </w:p>
        </w:tc>
        <w:tc>
          <w:tcPr>
            <w:tcW w:w="7167" w:type="dxa"/>
          </w:tcPr>
          <w:p w:rsidR="00636495" w:rsidRPr="00636495" w:rsidRDefault="00636495" w:rsidP="00636495">
            <w:pPr>
              <w:tabs>
                <w:tab w:val="right" w:pos="9923"/>
              </w:tabs>
              <w:ind w:left="-63"/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 xml:space="preserve">Уточнение звукопроизношения. Коррекционные упражнения.                                     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2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60,61,62</w:t>
            </w:r>
          </w:p>
        </w:tc>
        <w:tc>
          <w:tcPr>
            <w:tcW w:w="7167" w:type="dxa"/>
          </w:tcPr>
          <w:p w:rsidR="00636495" w:rsidRPr="00636495" w:rsidRDefault="00636495" w:rsidP="00636495">
            <w:pPr>
              <w:spacing w:line="240" w:lineRule="atLeast"/>
              <w:ind w:left="-63"/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 xml:space="preserve">. Предложение.  Составление предложений. Распространение предложений. Работа </w:t>
            </w:r>
          </w:p>
          <w:p w:rsidR="00636495" w:rsidRPr="00636495" w:rsidRDefault="00636495" w:rsidP="00636495">
            <w:pPr>
              <w:tabs>
                <w:tab w:val="right" w:pos="9923"/>
              </w:tabs>
              <w:ind w:left="-63"/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 xml:space="preserve">с  </w:t>
            </w:r>
            <w:proofErr w:type="gramStart"/>
            <w:r w:rsidRPr="00636495">
              <w:rPr>
                <w:sz w:val="28"/>
                <w:szCs w:val="28"/>
              </w:rPr>
              <w:t>деформированными</w:t>
            </w:r>
            <w:proofErr w:type="gramEnd"/>
            <w:r w:rsidRPr="00636495">
              <w:rPr>
                <w:sz w:val="28"/>
                <w:szCs w:val="28"/>
              </w:rPr>
              <w:t xml:space="preserve"> текстом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3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63,64</w:t>
            </w:r>
          </w:p>
        </w:tc>
        <w:tc>
          <w:tcPr>
            <w:tcW w:w="7167" w:type="dxa"/>
          </w:tcPr>
          <w:p w:rsidR="00636495" w:rsidRPr="00636495" w:rsidRDefault="00636495" w:rsidP="00636495">
            <w:pPr>
              <w:tabs>
                <w:tab w:val="right" w:pos="9923"/>
              </w:tabs>
              <w:ind w:left="-63"/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Предложения. Схема. Обучение составлению предложений по схеме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2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65,66</w:t>
            </w:r>
          </w:p>
        </w:tc>
        <w:tc>
          <w:tcPr>
            <w:tcW w:w="7167" w:type="dxa"/>
          </w:tcPr>
          <w:p w:rsidR="00636495" w:rsidRPr="00636495" w:rsidRDefault="00636495" w:rsidP="00636495">
            <w:pPr>
              <w:tabs>
                <w:tab w:val="right" w:pos="9923"/>
              </w:tabs>
              <w:ind w:left="-63"/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Работа с текстом.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2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67,68</w:t>
            </w:r>
          </w:p>
        </w:tc>
        <w:tc>
          <w:tcPr>
            <w:tcW w:w="7167" w:type="dxa"/>
          </w:tcPr>
          <w:p w:rsidR="00636495" w:rsidRPr="00636495" w:rsidRDefault="00636495" w:rsidP="00636495">
            <w:pPr>
              <w:tabs>
                <w:tab w:val="right" w:pos="9923"/>
              </w:tabs>
              <w:ind w:left="-63"/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Обобщающее  занятие.</w:t>
            </w: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2</w:t>
            </w:r>
          </w:p>
        </w:tc>
      </w:tr>
      <w:tr w:rsidR="00636495" w:rsidRPr="00636495" w:rsidTr="00636495">
        <w:tc>
          <w:tcPr>
            <w:tcW w:w="1056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Всего</w:t>
            </w:r>
          </w:p>
        </w:tc>
        <w:tc>
          <w:tcPr>
            <w:tcW w:w="7167" w:type="dxa"/>
          </w:tcPr>
          <w:p w:rsidR="00636495" w:rsidRPr="00636495" w:rsidRDefault="00636495" w:rsidP="00947E58">
            <w:pPr>
              <w:tabs>
                <w:tab w:val="right" w:pos="9923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636495" w:rsidRPr="00636495" w:rsidRDefault="00636495" w:rsidP="00947E58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636495">
              <w:rPr>
                <w:sz w:val="28"/>
                <w:szCs w:val="28"/>
              </w:rPr>
              <w:t>68</w:t>
            </w:r>
          </w:p>
        </w:tc>
      </w:tr>
    </w:tbl>
    <w:p w:rsidR="00636495" w:rsidRPr="00636495" w:rsidRDefault="00636495" w:rsidP="00636495">
      <w:pPr>
        <w:pStyle w:val="a9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36495">
        <w:rPr>
          <w:b/>
          <w:bCs/>
          <w:sz w:val="28"/>
          <w:szCs w:val="28"/>
        </w:rPr>
        <w:t xml:space="preserve">Литература, используемая учителем – логопедом в работе над программой. </w:t>
      </w:r>
    </w:p>
    <w:p w:rsidR="00636495" w:rsidRPr="00636495" w:rsidRDefault="00636495" w:rsidP="00636495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495">
        <w:rPr>
          <w:color w:val="000000"/>
          <w:sz w:val="28"/>
          <w:szCs w:val="28"/>
        </w:rPr>
        <w:t>1.Ефименкова Л.Н. Коррекция устной и письменной речи учащихся начальных классов. М.. 2015г.</w:t>
      </w:r>
    </w:p>
    <w:p w:rsidR="00636495" w:rsidRPr="00636495" w:rsidRDefault="00636495" w:rsidP="00636495">
      <w:pPr>
        <w:pStyle w:val="a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6495">
        <w:rPr>
          <w:color w:val="000000"/>
          <w:sz w:val="28"/>
          <w:szCs w:val="28"/>
        </w:rPr>
        <w:t xml:space="preserve">2.Мазанова Е.В. Логопедия. Коррекционно-развивающая программа исправления недостатков письма у учеников младших классов, имеющих </w:t>
      </w:r>
      <w:proofErr w:type="spellStart"/>
      <w:r w:rsidRPr="00636495">
        <w:rPr>
          <w:color w:val="000000"/>
          <w:sz w:val="28"/>
          <w:szCs w:val="28"/>
        </w:rPr>
        <w:t>дисграфию</w:t>
      </w:r>
      <w:proofErr w:type="spellEnd"/>
      <w:r w:rsidRPr="00636495">
        <w:rPr>
          <w:color w:val="000000"/>
          <w:sz w:val="28"/>
          <w:szCs w:val="28"/>
        </w:rPr>
        <w:t>. М., 2009г.</w:t>
      </w:r>
    </w:p>
    <w:p w:rsidR="00636495" w:rsidRPr="00636495" w:rsidRDefault="00636495" w:rsidP="00636495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36495">
        <w:rPr>
          <w:color w:val="000000"/>
          <w:sz w:val="28"/>
          <w:szCs w:val="28"/>
        </w:rPr>
        <w:lastRenderedPageBreak/>
        <w:t>3.Программы специальных (коррекционных) образовательных учреждений VIII вида (под ред. В</w:t>
      </w:r>
      <w:proofErr w:type="gramStart"/>
      <w:r w:rsidRPr="00636495">
        <w:rPr>
          <w:color w:val="000000"/>
          <w:sz w:val="28"/>
          <w:szCs w:val="28"/>
        </w:rPr>
        <w:t>,В</w:t>
      </w:r>
      <w:proofErr w:type="gramEnd"/>
      <w:r w:rsidRPr="00636495">
        <w:rPr>
          <w:color w:val="000000"/>
          <w:sz w:val="28"/>
          <w:szCs w:val="28"/>
        </w:rPr>
        <w:t>. Воронковой). М., «Просвещение», 2013 г.</w:t>
      </w:r>
    </w:p>
    <w:p w:rsidR="00636495" w:rsidRPr="00636495" w:rsidRDefault="00636495" w:rsidP="00636495">
      <w:pPr>
        <w:pStyle w:val="Default"/>
        <w:jc w:val="both"/>
        <w:rPr>
          <w:sz w:val="28"/>
          <w:szCs w:val="28"/>
        </w:rPr>
      </w:pPr>
      <w:r w:rsidRPr="00636495">
        <w:rPr>
          <w:sz w:val="28"/>
          <w:szCs w:val="28"/>
        </w:rPr>
        <w:t xml:space="preserve">4. Логопедия под редакцией Волковой – М.: «Просвещение», 1989 г. </w:t>
      </w:r>
    </w:p>
    <w:p w:rsidR="00636495" w:rsidRPr="00636495" w:rsidRDefault="00636495" w:rsidP="00636495">
      <w:pPr>
        <w:pStyle w:val="Default"/>
        <w:jc w:val="both"/>
        <w:rPr>
          <w:sz w:val="28"/>
          <w:szCs w:val="28"/>
        </w:rPr>
      </w:pPr>
      <w:r w:rsidRPr="00636495">
        <w:rPr>
          <w:sz w:val="28"/>
          <w:szCs w:val="28"/>
        </w:rPr>
        <w:t xml:space="preserve">5. Филичева, Т.Г., </w:t>
      </w:r>
      <w:proofErr w:type="spellStart"/>
      <w:r w:rsidRPr="00636495">
        <w:rPr>
          <w:sz w:val="28"/>
          <w:szCs w:val="28"/>
        </w:rPr>
        <w:t>Чевелёва</w:t>
      </w:r>
      <w:proofErr w:type="spellEnd"/>
      <w:r w:rsidRPr="00636495">
        <w:rPr>
          <w:sz w:val="28"/>
          <w:szCs w:val="28"/>
        </w:rPr>
        <w:t xml:space="preserve">, Н.А., Чиркина, Т. В. «Основы логопедии». – М.: «Просвещение» , 1989 г. </w:t>
      </w:r>
    </w:p>
    <w:p w:rsidR="00636495" w:rsidRPr="00636495" w:rsidRDefault="00636495" w:rsidP="00636495">
      <w:pPr>
        <w:pStyle w:val="Default"/>
        <w:jc w:val="both"/>
        <w:rPr>
          <w:sz w:val="28"/>
          <w:szCs w:val="28"/>
        </w:rPr>
      </w:pPr>
      <w:r w:rsidRPr="00636495">
        <w:rPr>
          <w:sz w:val="28"/>
          <w:szCs w:val="28"/>
        </w:rPr>
        <w:t xml:space="preserve">6. </w:t>
      </w:r>
      <w:proofErr w:type="spellStart"/>
      <w:r w:rsidRPr="00636495">
        <w:rPr>
          <w:sz w:val="28"/>
          <w:szCs w:val="28"/>
        </w:rPr>
        <w:t>Лалаева</w:t>
      </w:r>
      <w:proofErr w:type="spellEnd"/>
      <w:r w:rsidRPr="00636495">
        <w:rPr>
          <w:sz w:val="28"/>
          <w:szCs w:val="28"/>
        </w:rPr>
        <w:t>, Р. И. «Логопедическая работа в коррекционных классах». – М.: «</w:t>
      </w:r>
      <w:proofErr w:type="spellStart"/>
      <w:r w:rsidRPr="00636495">
        <w:rPr>
          <w:sz w:val="28"/>
          <w:szCs w:val="28"/>
        </w:rPr>
        <w:t>Владос</w:t>
      </w:r>
      <w:proofErr w:type="spellEnd"/>
      <w:r w:rsidRPr="00636495">
        <w:rPr>
          <w:sz w:val="28"/>
          <w:szCs w:val="28"/>
        </w:rPr>
        <w:t xml:space="preserve">», 1998 г. </w:t>
      </w:r>
    </w:p>
    <w:p w:rsidR="00636495" w:rsidRPr="00636495" w:rsidRDefault="00636495" w:rsidP="00636495">
      <w:pPr>
        <w:pStyle w:val="Default"/>
        <w:jc w:val="both"/>
        <w:rPr>
          <w:sz w:val="28"/>
          <w:szCs w:val="28"/>
        </w:rPr>
      </w:pPr>
      <w:r w:rsidRPr="00636495">
        <w:rPr>
          <w:sz w:val="28"/>
          <w:szCs w:val="28"/>
        </w:rPr>
        <w:t xml:space="preserve">7. </w:t>
      </w:r>
      <w:proofErr w:type="spellStart"/>
      <w:r w:rsidRPr="00636495">
        <w:rPr>
          <w:sz w:val="28"/>
          <w:szCs w:val="28"/>
        </w:rPr>
        <w:t>Лалаева</w:t>
      </w:r>
      <w:proofErr w:type="spellEnd"/>
      <w:r w:rsidRPr="00636495">
        <w:rPr>
          <w:sz w:val="28"/>
          <w:szCs w:val="28"/>
        </w:rPr>
        <w:t xml:space="preserve">, Р. И. « Устранение нарушений чтения у учащихся вспомогательной школы», - М.: « Просвещение», 1978 г. </w:t>
      </w:r>
    </w:p>
    <w:p w:rsidR="00636495" w:rsidRPr="00636495" w:rsidRDefault="00636495" w:rsidP="00636495">
      <w:pPr>
        <w:pStyle w:val="Default"/>
        <w:jc w:val="both"/>
        <w:rPr>
          <w:sz w:val="28"/>
          <w:szCs w:val="28"/>
        </w:rPr>
      </w:pPr>
      <w:r w:rsidRPr="00636495">
        <w:rPr>
          <w:sz w:val="28"/>
          <w:szCs w:val="28"/>
        </w:rPr>
        <w:t>8. Аксёнова, А.К. «Методика обучения русскому языку в коррекционной школе». – М.: «</w:t>
      </w:r>
      <w:proofErr w:type="spellStart"/>
      <w:r w:rsidRPr="00636495">
        <w:rPr>
          <w:sz w:val="28"/>
          <w:szCs w:val="28"/>
        </w:rPr>
        <w:t>Владос</w:t>
      </w:r>
      <w:proofErr w:type="spellEnd"/>
      <w:r w:rsidRPr="00636495">
        <w:rPr>
          <w:sz w:val="28"/>
          <w:szCs w:val="28"/>
        </w:rPr>
        <w:t xml:space="preserve">», 1999 г. </w:t>
      </w:r>
    </w:p>
    <w:p w:rsidR="00636495" w:rsidRPr="00B52CE6" w:rsidRDefault="00636495" w:rsidP="00636495">
      <w:pPr>
        <w:ind w:left="-900"/>
        <w:rPr>
          <w:sz w:val="28"/>
          <w:szCs w:val="28"/>
        </w:rPr>
      </w:pPr>
    </w:p>
    <w:p w:rsidR="00636495" w:rsidRDefault="00636495" w:rsidP="00636495"/>
    <w:p w:rsidR="00636495" w:rsidRDefault="00636495" w:rsidP="00636495"/>
    <w:p w:rsidR="00636495" w:rsidRDefault="00636495"/>
    <w:sectPr w:rsidR="00636495" w:rsidSect="00EF1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D11A2"/>
    <w:multiLevelType w:val="hybridMultilevel"/>
    <w:tmpl w:val="2FB4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E2F8E"/>
    <w:multiLevelType w:val="hybridMultilevel"/>
    <w:tmpl w:val="30EE8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36495"/>
    <w:rsid w:val="00076124"/>
    <w:rsid w:val="00425872"/>
    <w:rsid w:val="00636495"/>
    <w:rsid w:val="007D68FF"/>
    <w:rsid w:val="00D06582"/>
    <w:rsid w:val="00EF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Прямая со стрелкой 2"/>
        <o:r id="V:Rule5" type="connector" idref="#Прямая со стрелкой 4"/>
        <o:r id="V:Rule6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364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63649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36495"/>
    <w:pPr>
      <w:ind w:left="720"/>
      <w:contextualSpacing/>
    </w:pPr>
  </w:style>
  <w:style w:type="paragraph" w:styleId="a6">
    <w:name w:val="Body Text"/>
    <w:basedOn w:val="a"/>
    <w:link w:val="a7"/>
    <w:semiHidden/>
    <w:rsid w:val="00636495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6364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364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636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3649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1964</Words>
  <Characters>11196</Characters>
  <Application>Microsoft Office Word</Application>
  <DocSecurity>0</DocSecurity>
  <Lines>93</Lines>
  <Paragraphs>26</Paragraphs>
  <ScaleCrop>false</ScaleCrop>
  <Company/>
  <LinksUpToDate>false</LinksUpToDate>
  <CharactersWithSpaces>13134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2023-10-24T16:48:00Z</dcterms:created>
  <dcterms:modified xsi:type="dcterms:W3CDTF">2023-10-24T17:10:00Z</dcterms:modified>
</cp:coreProperties>
</file>